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7C2D1" w14:textId="1D2942EC" w:rsidR="009E7D91" w:rsidRDefault="00DD2D8D" w:rsidP="009E7D91">
      <w:pPr>
        <w:ind w:left="2124" w:firstLine="708"/>
        <w:rPr>
          <w:b/>
          <w:bCs/>
          <w:sz w:val="28"/>
          <w:szCs w:val="28"/>
        </w:rPr>
      </w:pPr>
      <w:r>
        <w:rPr>
          <w:b/>
          <w:bCs/>
          <w:sz w:val="28"/>
          <w:szCs w:val="28"/>
        </w:rPr>
        <w:t>ÅRSRAPPORT</w:t>
      </w:r>
      <w:r w:rsidR="00A0756A" w:rsidRPr="009E7D91">
        <w:rPr>
          <w:b/>
          <w:bCs/>
          <w:sz w:val="28"/>
          <w:szCs w:val="28"/>
        </w:rPr>
        <w:t xml:space="preserve"> 202</w:t>
      </w:r>
      <w:r w:rsidR="00FF14E2">
        <w:rPr>
          <w:b/>
          <w:bCs/>
          <w:sz w:val="28"/>
          <w:szCs w:val="28"/>
        </w:rPr>
        <w:t>5</w:t>
      </w:r>
      <w:r w:rsidR="00A0756A" w:rsidRPr="009E7D91">
        <w:rPr>
          <w:b/>
          <w:bCs/>
          <w:sz w:val="28"/>
          <w:szCs w:val="28"/>
        </w:rPr>
        <w:t xml:space="preserve"> FOR RØDT NORDRE AKER</w:t>
      </w:r>
    </w:p>
    <w:p w14:paraId="4BB7DD48" w14:textId="421AF4EC" w:rsidR="00D4772E" w:rsidRDefault="0096535F" w:rsidP="00333D65">
      <w:r>
        <w:t xml:space="preserve">Rødt Nordre Aker </w:t>
      </w:r>
      <w:r w:rsidR="0042438A">
        <w:t xml:space="preserve">avholdt årsmøte </w:t>
      </w:r>
      <w:r w:rsidR="00FF14E2">
        <w:t>10</w:t>
      </w:r>
      <w:r w:rsidR="0042438A">
        <w:t>. februar 202</w:t>
      </w:r>
      <w:r w:rsidR="00FF14E2">
        <w:t>5</w:t>
      </w:r>
      <w:r w:rsidR="00333D65">
        <w:t>.</w:t>
      </w:r>
      <w:r w:rsidR="0042438A">
        <w:t xml:space="preserve"> </w:t>
      </w:r>
      <w:r w:rsidR="00333D65">
        <w:t>Vi valgte følgende styre</w:t>
      </w:r>
      <w:r w:rsidR="00CD3E13">
        <w:t>:</w:t>
      </w:r>
    </w:p>
    <w:p w14:paraId="7CFCB1F8" w14:textId="42FABC65" w:rsidR="00D4772E" w:rsidRPr="005B3A54" w:rsidRDefault="00D4772E" w:rsidP="005B3A54">
      <w:pPr>
        <w:ind w:firstLine="360"/>
        <w:rPr>
          <w:u w:val="single"/>
        </w:rPr>
      </w:pPr>
      <w:r w:rsidRPr="005B3A54">
        <w:rPr>
          <w:u w:val="single"/>
        </w:rPr>
        <w:t>Medlemmer</w:t>
      </w:r>
      <w:r w:rsidR="00C03B56" w:rsidRPr="005B3A54">
        <w:rPr>
          <w:u w:val="single"/>
        </w:rPr>
        <w:t>:</w:t>
      </w:r>
    </w:p>
    <w:p w14:paraId="20D31C8F" w14:textId="45308D6E" w:rsidR="00CD3E13" w:rsidRDefault="0096535F" w:rsidP="00CD3E13">
      <w:pPr>
        <w:pStyle w:val="ListParagraph"/>
        <w:numPr>
          <w:ilvl w:val="0"/>
          <w:numId w:val="1"/>
        </w:numPr>
      </w:pPr>
      <w:r>
        <w:t>Rune Holm</w:t>
      </w:r>
      <w:r w:rsidR="002A56F1">
        <w:t xml:space="preserve"> (leder)</w:t>
      </w:r>
    </w:p>
    <w:p w14:paraId="29CC4C22" w14:textId="6C1728F2" w:rsidR="00FF14E2" w:rsidRDefault="00FA77A1" w:rsidP="00FF14E2">
      <w:pPr>
        <w:pStyle w:val="ListParagraph"/>
        <w:numPr>
          <w:ilvl w:val="0"/>
          <w:numId w:val="1"/>
        </w:numPr>
      </w:pPr>
      <w:r>
        <w:t>Claus Fischer</w:t>
      </w:r>
      <w:r w:rsidR="0096535F">
        <w:t xml:space="preserve"> </w:t>
      </w:r>
      <w:r w:rsidR="0080332D">
        <w:t>(økonomiansvarlig</w:t>
      </w:r>
      <w:r w:rsidR="0096535F">
        <w:t>)</w:t>
      </w:r>
    </w:p>
    <w:p w14:paraId="323DB2C8" w14:textId="77777777" w:rsidR="00FF14E2" w:rsidRDefault="00FF14E2" w:rsidP="00FF14E2">
      <w:pPr>
        <w:pStyle w:val="ListParagraph"/>
        <w:numPr>
          <w:ilvl w:val="0"/>
          <w:numId w:val="1"/>
        </w:numPr>
      </w:pPr>
      <w:r>
        <w:t>Anne-Grethe Tuseth</w:t>
      </w:r>
    </w:p>
    <w:p w14:paraId="1FAC9D38" w14:textId="0755EA9A" w:rsidR="00FF14E2" w:rsidRDefault="00FF14E2" w:rsidP="00FF14E2">
      <w:pPr>
        <w:pStyle w:val="ListParagraph"/>
        <w:numPr>
          <w:ilvl w:val="0"/>
          <w:numId w:val="1"/>
        </w:numPr>
      </w:pPr>
      <w:r>
        <w:t>Elisabeth Augdahl</w:t>
      </w:r>
      <w:r w:rsidR="00D41A69">
        <w:t xml:space="preserve"> Bertonen</w:t>
      </w:r>
    </w:p>
    <w:p w14:paraId="45C3DA53" w14:textId="73C9FFF8" w:rsidR="00FA77A1" w:rsidRDefault="00FA77A1" w:rsidP="0096535F">
      <w:pPr>
        <w:pStyle w:val="ListParagraph"/>
        <w:numPr>
          <w:ilvl w:val="0"/>
          <w:numId w:val="1"/>
        </w:numPr>
      </w:pPr>
      <w:r>
        <w:t>Kari Frodesen</w:t>
      </w:r>
    </w:p>
    <w:p w14:paraId="10C52708" w14:textId="4F8B6C24" w:rsidR="00FF14E2" w:rsidRDefault="00FF14E2" w:rsidP="00FA77A1">
      <w:pPr>
        <w:pStyle w:val="ListParagraph"/>
        <w:numPr>
          <w:ilvl w:val="0"/>
          <w:numId w:val="1"/>
        </w:numPr>
      </w:pPr>
      <w:r>
        <w:t>Sunniva White</w:t>
      </w:r>
    </w:p>
    <w:p w14:paraId="1D1206C2" w14:textId="397498E0" w:rsidR="00E945AF" w:rsidRPr="005B3A54" w:rsidRDefault="00E945AF" w:rsidP="005B3A54">
      <w:pPr>
        <w:ind w:firstLine="360"/>
        <w:rPr>
          <w:u w:val="single"/>
        </w:rPr>
      </w:pPr>
      <w:r w:rsidRPr="005B3A54">
        <w:rPr>
          <w:u w:val="single"/>
        </w:rPr>
        <w:t>Varamedlemmer:</w:t>
      </w:r>
    </w:p>
    <w:p w14:paraId="3A03E3D8" w14:textId="358F0C31" w:rsidR="005B3A54" w:rsidRDefault="004B236B" w:rsidP="005B3A54">
      <w:pPr>
        <w:pStyle w:val="ListParagraph"/>
        <w:numPr>
          <w:ilvl w:val="0"/>
          <w:numId w:val="1"/>
        </w:numPr>
      </w:pPr>
      <w:r>
        <w:t>Brita Østvold</w:t>
      </w:r>
    </w:p>
    <w:p w14:paraId="74225168" w14:textId="0E3662B8" w:rsidR="00FF14E2" w:rsidRDefault="00FF14E2" w:rsidP="00FF14E2">
      <w:pPr>
        <w:pStyle w:val="ListParagraph"/>
        <w:numPr>
          <w:ilvl w:val="0"/>
          <w:numId w:val="1"/>
        </w:numPr>
      </w:pPr>
      <w:r>
        <w:t>Lars-Marius Aas</w:t>
      </w:r>
    </w:p>
    <w:p w14:paraId="05BB0E5A" w14:textId="1E35B32C" w:rsidR="00FF14E2" w:rsidRDefault="00FF14E2" w:rsidP="005B3A54">
      <w:pPr>
        <w:pStyle w:val="ListParagraph"/>
        <w:numPr>
          <w:ilvl w:val="0"/>
          <w:numId w:val="1"/>
        </w:numPr>
      </w:pPr>
      <w:r>
        <w:t>Hedda Andresen</w:t>
      </w:r>
    </w:p>
    <w:p w14:paraId="77A00120" w14:textId="2DDADE25" w:rsidR="0042438A" w:rsidRDefault="0042438A" w:rsidP="0042438A">
      <w:r>
        <w:t>Vi valgte følgende delegater til Rødt Oslos årsmøte:</w:t>
      </w:r>
    </w:p>
    <w:p w14:paraId="63DD321C" w14:textId="77777777" w:rsidR="00FF14E2" w:rsidRPr="00FF14E2" w:rsidRDefault="00FF14E2" w:rsidP="00FF14E2">
      <w:pPr>
        <w:pStyle w:val="ListParagraph"/>
        <w:numPr>
          <w:ilvl w:val="0"/>
          <w:numId w:val="4"/>
        </w:numPr>
        <w:spacing w:after="0" w:line="240" w:lineRule="auto"/>
        <w:rPr>
          <w:rFonts w:eastAsia="Times New Roman" w:cstheme="minorHAnsi"/>
          <w:lang w:eastAsia="nb-NO"/>
        </w:rPr>
      </w:pPr>
      <w:r w:rsidRPr="00FF14E2">
        <w:rPr>
          <w:rFonts w:eastAsia="Times New Roman" w:cstheme="minorHAnsi"/>
          <w:lang w:eastAsia="nb-NO"/>
        </w:rPr>
        <w:t>Claus Fischer</w:t>
      </w:r>
      <w:r w:rsidRPr="00FF14E2">
        <w:rPr>
          <w:rFonts w:eastAsia="Times New Roman" w:cstheme="minorHAnsi"/>
          <w:lang w:val="en-US" w:eastAsia="nb-NO"/>
        </w:rPr>
        <w:t xml:space="preserve"> </w:t>
      </w:r>
    </w:p>
    <w:p w14:paraId="37D84526" w14:textId="31021564" w:rsidR="00FF14E2" w:rsidRPr="00FF14E2" w:rsidRDefault="00FF14E2" w:rsidP="00FF14E2">
      <w:pPr>
        <w:pStyle w:val="ListParagraph"/>
        <w:numPr>
          <w:ilvl w:val="0"/>
          <w:numId w:val="4"/>
        </w:numPr>
        <w:spacing w:after="0" w:line="240" w:lineRule="auto"/>
        <w:rPr>
          <w:rFonts w:eastAsia="Times New Roman" w:cstheme="minorHAnsi"/>
          <w:lang w:eastAsia="nb-NO"/>
        </w:rPr>
      </w:pPr>
      <w:r w:rsidRPr="00FF14E2">
        <w:rPr>
          <w:rFonts w:eastAsia="Times New Roman" w:cstheme="minorHAnsi"/>
          <w:lang w:eastAsia="nb-NO"/>
        </w:rPr>
        <w:t xml:space="preserve">Hedda Andresen </w:t>
      </w:r>
    </w:p>
    <w:p w14:paraId="7EE188A2" w14:textId="77777777" w:rsidR="00FF14E2" w:rsidRPr="00FF14E2" w:rsidRDefault="00FF14E2" w:rsidP="00FF14E2">
      <w:pPr>
        <w:pStyle w:val="ListParagraph"/>
        <w:numPr>
          <w:ilvl w:val="0"/>
          <w:numId w:val="4"/>
        </w:numPr>
        <w:spacing w:after="0" w:line="240" w:lineRule="auto"/>
        <w:rPr>
          <w:rFonts w:eastAsia="Times New Roman" w:cstheme="minorHAnsi"/>
          <w:lang w:eastAsia="nb-NO"/>
        </w:rPr>
      </w:pPr>
      <w:r w:rsidRPr="00FF14E2">
        <w:rPr>
          <w:rFonts w:eastAsia="Times New Roman" w:cstheme="minorHAnsi"/>
          <w:lang w:val="en-US" w:eastAsia="nb-NO"/>
        </w:rPr>
        <w:t>Rune Holm</w:t>
      </w:r>
      <w:r w:rsidRPr="00FF14E2">
        <w:rPr>
          <w:rFonts w:eastAsia="Times New Roman" w:cstheme="minorHAnsi"/>
          <w:lang w:eastAsia="nb-NO"/>
        </w:rPr>
        <w:t xml:space="preserve"> </w:t>
      </w:r>
    </w:p>
    <w:p w14:paraId="2D43BA25" w14:textId="77777777" w:rsidR="00FF14E2" w:rsidRPr="00FF14E2" w:rsidRDefault="00FF14E2" w:rsidP="00FF14E2">
      <w:pPr>
        <w:pStyle w:val="ListParagraph"/>
        <w:numPr>
          <w:ilvl w:val="0"/>
          <w:numId w:val="4"/>
        </w:numPr>
        <w:spacing w:after="0" w:line="240" w:lineRule="auto"/>
        <w:rPr>
          <w:rFonts w:eastAsia="Times New Roman" w:cstheme="minorHAnsi"/>
          <w:lang w:eastAsia="nb-NO"/>
        </w:rPr>
      </w:pPr>
      <w:r w:rsidRPr="00FF14E2">
        <w:rPr>
          <w:rFonts w:eastAsia="Times New Roman" w:cstheme="minorHAnsi"/>
          <w:lang w:eastAsia="nb-NO"/>
        </w:rPr>
        <w:t>Helle Borgen</w:t>
      </w:r>
    </w:p>
    <w:p w14:paraId="1A48EAB2" w14:textId="035729D2" w:rsidR="00FF14E2" w:rsidRPr="00FF14E2" w:rsidRDefault="00FF14E2" w:rsidP="00FF14E2">
      <w:pPr>
        <w:pStyle w:val="ListParagraph"/>
        <w:numPr>
          <w:ilvl w:val="0"/>
          <w:numId w:val="4"/>
        </w:numPr>
        <w:spacing w:after="0" w:line="240" w:lineRule="auto"/>
        <w:rPr>
          <w:rFonts w:eastAsia="Times New Roman" w:cstheme="minorHAnsi"/>
          <w:lang w:eastAsia="nb-NO"/>
        </w:rPr>
      </w:pPr>
      <w:r w:rsidRPr="00FF14E2">
        <w:rPr>
          <w:rFonts w:eastAsia="Times New Roman" w:cstheme="minorHAnsi"/>
          <w:lang w:eastAsia="nb-NO"/>
        </w:rPr>
        <w:t>Sunniva White</w:t>
      </w:r>
    </w:p>
    <w:p w14:paraId="7A606C8D" w14:textId="29B675D8" w:rsidR="00FF14E2" w:rsidRPr="006B55DC" w:rsidRDefault="00FF14E2" w:rsidP="00FF14E2">
      <w:pPr>
        <w:pStyle w:val="ListParagraph"/>
        <w:ind w:left="1428"/>
        <w:rPr>
          <w:rFonts w:eastAsia="Times New Roman" w:cstheme="minorHAnsi"/>
          <w:lang w:eastAsia="nb-NO"/>
        </w:rPr>
      </w:pPr>
    </w:p>
    <w:p w14:paraId="60315EC6" w14:textId="608CCF7C" w:rsidR="00FF14E2" w:rsidRPr="006B55DC" w:rsidRDefault="00FF14E2" w:rsidP="00FF14E2">
      <w:pPr>
        <w:rPr>
          <w:rFonts w:eastAsia="Times New Roman" w:cstheme="minorHAnsi"/>
          <w:lang w:eastAsia="nb-NO"/>
        </w:rPr>
      </w:pPr>
      <w:r w:rsidRPr="006B55DC">
        <w:rPr>
          <w:rFonts w:eastAsia="Times New Roman" w:cstheme="minorHAnsi"/>
          <w:lang w:eastAsia="nb-NO"/>
        </w:rPr>
        <w:t>Vara 1: Lars Marius Aas</w:t>
      </w:r>
    </w:p>
    <w:p w14:paraId="610DAE04" w14:textId="7DB6DBEC" w:rsidR="00FF14E2" w:rsidRPr="006B55DC" w:rsidRDefault="00FF14E2" w:rsidP="00FF14E2">
      <w:pPr>
        <w:rPr>
          <w:rFonts w:eastAsia="Times New Roman" w:cstheme="minorHAnsi"/>
          <w:lang w:eastAsia="nb-NO"/>
        </w:rPr>
      </w:pPr>
      <w:r w:rsidRPr="006B55DC">
        <w:rPr>
          <w:rFonts w:eastAsia="Times New Roman" w:cstheme="minorHAnsi"/>
          <w:lang w:eastAsia="nb-NO"/>
        </w:rPr>
        <w:t>Vara 2: Cathrine Nordberget</w:t>
      </w:r>
    </w:p>
    <w:p w14:paraId="15A4126D" w14:textId="6FAB76BC" w:rsidR="0042438A" w:rsidRDefault="0042438A" w:rsidP="0042438A"/>
    <w:p w14:paraId="425B7C0C" w14:textId="68E016D5" w:rsidR="0042438A" w:rsidRPr="0042438A" w:rsidRDefault="0042438A" w:rsidP="0042438A">
      <w:pPr>
        <w:rPr>
          <w:u w:val="single"/>
        </w:rPr>
      </w:pPr>
      <w:r w:rsidRPr="0042438A">
        <w:rPr>
          <w:u w:val="single"/>
        </w:rPr>
        <w:t>Medlemmer</w:t>
      </w:r>
      <w:r>
        <w:rPr>
          <w:u w:val="single"/>
        </w:rPr>
        <w:t>:</w:t>
      </w:r>
    </w:p>
    <w:p w14:paraId="5AB91CBF" w14:textId="449988BD" w:rsidR="0042438A" w:rsidRDefault="00E95CB3" w:rsidP="0042438A">
      <w:r>
        <w:t xml:space="preserve">Per </w:t>
      </w:r>
      <w:r w:rsidR="00D17F33">
        <w:t>1.1.2026</w:t>
      </w:r>
      <w:r w:rsidR="001A127E">
        <w:t xml:space="preserve"> hadde Rødt Nordre Aker </w:t>
      </w:r>
      <w:r w:rsidR="00DF4849">
        <w:t>215</w:t>
      </w:r>
      <w:r w:rsidR="001A127E">
        <w:t xml:space="preserve"> betalende medlemmer</w:t>
      </w:r>
      <w:r w:rsidR="00D17F33">
        <w:t xml:space="preserve">, noe som er en økning på </w:t>
      </w:r>
      <w:r w:rsidR="00DF4849">
        <w:t>42</w:t>
      </w:r>
      <w:r w:rsidR="00D17F33">
        <w:t xml:space="preserve"> siden 1.1.2025, da vi hadde </w:t>
      </w:r>
      <w:r w:rsidR="00DF4849">
        <w:t>173</w:t>
      </w:r>
      <w:r w:rsidR="00D17F33">
        <w:t xml:space="preserve"> medlemmer</w:t>
      </w:r>
      <w:r w:rsidR="001A127E">
        <w:t xml:space="preserve">. Stortingsvalgkamper engasjerer stort, og vi hadde mange som ble medlemmer under valgkampen. Dette stemmer også med nasjonale trender – Rødt nådde 15 000 medlemmer for første gang i utgangen av 2025. </w:t>
      </w:r>
    </w:p>
    <w:p w14:paraId="06F092EE" w14:textId="685AECCC" w:rsidR="00FF14E2" w:rsidRDefault="00FF14E2" w:rsidP="0042438A"/>
    <w:p w14:paraId="264013BB" w14:textId="5C94EF9A" w:rsidR="00FF14E2" w:rsidRPr="00FF14E2" w:rsidRDefault="00FF14E2" w:rsidP="0042438A">
      <w:pPr>
        <w:rPr>
          <w:u w:val="single"/>
        </w:rPr>
      </w:pPr>
      <w:r w:rsidRPr="00FF14E2">
        <w:rPr>
          <w:u w:val="single"/>
        </w:rPr>
        <w:t>Landsmøte:</w:t>
      </w:r>
    </w:p>
    <w:p w14:paraId="36A85AE2" w14:textId="225748EF" w:rsidR="00FF14E2" w:rsidRDefault="00327D20" w:rsidP="0042438A">
      <w:r>
        <w:t>Laget valgte Rune Holm som delegat for landsmøtet 2025. I forkant hadde laget lagt</w:t>
      </w:r>
      <w:r w:rsidR="00FF14E2">
        <w:t xml:space="preserve"> mye innsats inn i å </w:t>
      </w:r>
      <w:r>
        <w:t xml:space="preserve">lage </w:t>
      </w:r>
      <w:r w:rsidR="00FF14E2">
        <w:t xml:space="preserve">endringsforslag til arbeidsprogrammet, og en del av dette førte fram. </w:t>
      </w:r>
    </w:p>
    <w:p w14:paraId="672E887E" w14:textId="1EF5F49A" w:rsidR="008F7884" w:rsidRDefault="008F7884" w:rsidP="0042438A">
      <w:r>
        <w:t xml:space="preserve">Vi fikk </w:t>
      </w:r>
      <w:r w:rsidR="00344871">
        <w:t>vedtatt</w:t>
      </w:r>
      <w:r>
        <w:t xml:space="preserve"> følgende forslag:</w:t>
      </w:r>
    </w:p>
    <w:p w14:paraId="7F0ED753" w14:textId="4F931B20" w:rsidR="00931809" w:rsidRDefault="00931809" w:rsidP="0042438A"/>
    <w:p w14:paraId="601DB15A" w14:textId="0266FAF9" w:rsidR="008F7884" w:rsidRPr="008F7884" w:rsidRDefault="008F7884" w:rsidP="008F7884">
      <w:pPr>
        <w:rPr>
          <w:b/>
          <w:bCs/>
        </w:rPr>
      </w:pPr>
      <w:r w:rsidRPr="008F7884">
        <w:rPr>
          <w:b/>
          <w:bCs/>
        </w:rPr>
        <w:t>#6A-62313, fra Rødt Oslo Nordre Aker , Rødt Oslo Nordre Aker, Rødt Oslo</w:t>
      </w:r>
    </w:p>
    <w:p w14:paraId="23DF0A71" w14:textId="1FF66A8A" w:rsidR="008F7884" w:rsidRPr="008F7884" w:rsidRDefault="008F7884" w:rsidP="008F7884">
      <w:pPr>
        <w:rPr>
          <w:b/>
          <w:bCs/>
        </w:rPr>
      </w:pPr>
      <w:r w:rsidRPr="008F7884">
        <w:rPr>
          <w:b/>
          <w:bCs/>
        </w:rPr>
        <w:t>Linje 2846</w:t>
      </w:r>
    </w:p>
    <w:p w14:paraId="3EA04786" w14:textId="77777777" w:rsidR="008F7884" w:rsidRDefault="008F7884" w:rsidP="008F7884">
      <w:r w:rsidRPr="008F7884">
        <w:t>nytt kulepunkt «Beholde den seksuelle lavalderen på 16 år for å beskytte barn og ungdom mot grooming og overgrep fra voksne.»</w:t>
      </w:r>
    </w:p>
    <w:p w14:paraId="0393AAB3" w14:textId="77777777" w:rsidR="00931809" w:rsidRDefault="00931809" w:rsidP="008F7884"/>
    <w:p w14:paraId="7BA804E8" w14:textId="44413388" w:rsidR="00931809" w:rsidRPr="00931809" w:rsidRDefault="003A6B45" w:rsidP="00931809">
      <w:pPr>
        <w:rPr>
          <w:b/>
          <w:bCs/>
        </w:rPr>
      </w:pPr>
      <w:r>
        <w:rPr>
          <w:noProof/>
        </w:rPr>
        <w:lastRenderedPageBreak/>
        <mc:AlternateContent>
          <mc:Choice Requires="wps">
            <w:drawing>
              <wp:anchor distT="0" distB="0" distL="114300" distR="114300" simplePos="0" relativeHeight="251685888" behindDoc="0" locked="0" layoutInCell="1" allowOverlap="1" wp14:anchorId="1462D0B6" wp14:editId="5E5A7E45">
                <wp:simplePos x="0" y="0"/>
                <wp:positionH relativeFrom="column">
                  <wp:posOffset>5021580</wp:posOffset>
                </wp:positionH>
                <wp:positionV relativeFrom="paragraph">
                  <wp:posOffset>2463165</wp:posOffset>
                </wp:positionV>
                <wp:extent cx="1723390" cy="635"/>
                <wp:effectExtent l="0" t="0" r="3810" b="12065"/>
                <wp:wrapSquare wrapText="bothSides"/>
                <wp:docPr id="1088981726" name="Text Box 1"/>
                <wp:cNvGraphicFramePr/>
                <a:graphic xmlns:a="http://schemas.openxmlformats.org/drawingml/2006/main">
                  <a:graphicData uri="http://schemas.microsoft.com/office/word/2010/wordprocessingShape">
                    <wps:wsp>
                      <wps:cNvSpPr txBox="1"/>
                      <wps:spPr>
                        <a:xfrm>
                          <a:off x="0" y="0"/>
                          <a:ext cx="1723390" cy="635"/>
                        </a:xfrm>
                        <a:prstGeom prst="rect">
                          <a:avLst/>
                        </a:prstGeom>
                        <a:solidFill>
                          <a:prstClr val="white"/>
                        </a:solidFill>
                        <a:ln>
                          <a:noFill/>
                        </a:ln>
                      </wps:spPr>
                      <wps:txbx>
                        <w:txbxContent>
                          <w:p w14:paraId="0761F223" w14:textId="17EFF5B0" w:rsidR="003A6B45" w:rsidRPr="007C3298" w:rsidRDefault="003A6B45" w:rsidP="003A6B45">
                            <w:pPr>
                              <w:pStyle w:val="Caption"/>
                              <w:rPr>
                                <w:b/>
                                <w:bCs/>
                                <w:noProof/>
                                <w:sz w:val="22"/>
                                <w:szCs w:val="22"/>
                              </w:rPr>
                            </w:pPr>
                            <w:r>
                              <w:t xml:space="preserve">Figur </w:t>
                            </w:r>
                            <w:fldSimple w:instr=" SEQ Figur \* ARABIC ">
                              <w:r w:rsidR="00AC5887">
                                <w:rPr>
                                  <w:noProof/>
                                </w:rPr>
                                <w:t>1</w:t>
                              </w:r>
                            </w:fldSimple>
                            <w:r w:rsidRPr="003A6B45">
                              <w:t xml:space="preserve"> Nordre Akers delegat holder innlegg på landsmøtet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62D0B6" id="_x0000_t202" coordsize="21600,21600" o:spt="202" path="m,l,21600r21600,l21600,xe">
                <v:stroke joinstyle="miter"/>
                <v:path gradientshapeok="t" o:connecttype="rect"/>
              </v:shapetype>
              <v:shape id="Text Box 1" o:spid="_x0000_s1026" type="#_x0000_t202" style="position:absolute;margin-left:395.4pt;margin-top:193.95pt;width:135.7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" stroked="f">
                <v:textbox style="mso-fit-shape-to-text:t" inset="0,0,0,0">
                  <w:txbxContent>
                    <w:p w14:paraId="0761F223" w14:textId="17EFF5B0" w:rsidR="003A6B45" w:rsidRPr="007C3298" w:rsidRDefault="003A6B45" w:rsidP="003A6B45">
                      <w:pPr>
                        <w:pStyle w:val="Caption"/>
                        <w:rPr>
                          <w:b/>
                          <w:bCs/>
                          <w:noProof/>
                          <w:sz w:val="22"/>
                          <w:szCs w:val="22"/>
                        </w:rPr>
                      </w:pPr>
                      <w:r>
                        <w:t xml:space="preserve">Figur </w:t>
                      </w:r>
                      <w:r>
                        <w:fldChar w:fldCharType="begin"/>
                      </w:r>
                      <w:r>
                        <w:instrText xml:space="preserve"> SEQ Figur \* ARABIC </w:instrText>
                      </w:r>
                      <w:r>
                        <w:fldChar w:fldCharType="separate"/>
                      </w:r>
                      <w:r w:rsidR="00AC5887">
                        <w:rPr>
                          <w:noProof/>
                        </w:rPr>
                        <w:t>1</w:t>
                      </w:r>
                      <w:r>
                        <w:fldChar w:fldCharType="end"/>
                      </w:r>
                      <w:r w:rsidRPr="003A6B45">
                        <w:t xml:space="preserve"> Nordre Akers delegat holder innlegg på landsmøtet</w:t>
                      </w:r>
                    </w:p>
                  </w:txbxContent>
                </v:textbox>
                <w10:wrap type="square"/>
              </v:shape>
            </w:pict>
          </mc:Fallback>
        </mc:AlternateContent>
      </w:r>
      <w:r>
        <w:rPr>
          <w:b/>
          <w:bCs/>
          <w:noProof/>
        </w:rPr>
        <w:drawing>
          <wp:anchor distT="0" distB="0" distL="114300" distR="114300" simplePos="0" relativeHeight="251683840" behindDoc="0" locked="0" layoutInCell="1" allowOverlap="1" wp14:anchorId="51CCD481" wp14:editId="2C806065">
            <wp:simplePos x="0" y="0"/>
            <wp:positionH relativeFrom="column">
              <wp:posOffset>5021996</wp:posOffset>
            </wp:positionH>
            <wp:positionV relativeFrom="paragraph">
              <wp:posOffset>-66</wp:posOffset>
            </wp:positionV>
            <wp:extent cx="1723390" cy="2406015"/>
            <wp:effectExtent l="0" t="0" r="3810" b="0"/>
            <wp:wrapSquare wrapText="bothSides"/>
            <wp:docPr id="1253392763" name="Picture 11" descr="A person standing at a podium with his hands on hi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92763" name="Picture 11" descr="A person standing at a podium with his hands on his head&#10;&#10;AI-generated content may be incorrect."/>
                    <pic:cNvPicPr/>
                  </pic:nvPicPr>
                  <pic:blipFill rotWithShape="1">
                    <a:blip r:embed="rId5" cstate="print">
                      <a:extLst>
                        <a:ext uri="{28A0092B-C50C-407E-A947-70E740481C1C}">
                          <a14:useLocalDpi xmlns:a14="http://schemas.microsoft.com/office/drawing/2010/main" val="0"/>
                        </a:ext>
                      </a:extLst>
                    </a:blip>
                    <a:srcRect l="-841" b="20806"/>
                    <a:stretch>
                      <a:fillRect/>
                    </a:stretch>
                  </pic:blipFill>
                  <pic:spPr bwMode="auto">
                    <a:xfrm>
                      <a:off x="0" y="0"/>
                      <a:ext cx="1723390" cy="2406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31809" w:rsidRPr="00931809">
        <w:rPr>
          <w:b/>
          <w:bCs/>
        </w:rPr>
        <w:t>#6A-62315, fra Rødt Oslo Nordre Aker , Rødt Oslo Nordre Aker, Rødt Oslo</w:t>
      </w:r>
    </w:p>
    <w:p w14:paraId="6633A839" w14:textId="77777777" w:rsidR="00931809" w:rsidRPr="00931809" w:rsidRDefault="00931809" w:rsidP="00931809">
      <w:pPr>
        <w:rPr>
          <w:b/>
          <w:bCs/>
        </w:rPr>
      </w:pPr>
      <w:r w:rsidRPr="00931809">
        <w:rPr>
          <w:b/>
          <w:bCs/>
        </w:rPr>
        <w:t>Linje 2846</w:t>
      </w:r>
    </w:p>
    <w:p w14:paraId="66C986EB" w14:textId="77777777" w:rsidR="00931809" w:rsidRPr="00931809" w:rsidRDefault="00931809" w:rsidP="00931809">
      <w:r w:rsidRPr="00931809">
        <w:t>Nytt kulepunkt «h) innføre nasjonalt nettpornofilter på alle offentlige nettverk»</w:t>
      </w:r>
    </w:p>
    <w:p w14:paraId="5ABD1335" w14:textId="77777777" w:rsidR="008F7884" w:rsidRDefault="008F7884" w:rsidP="0042438A"/>
    <w:p w14:paraId="7EAF3F3B" w14:textId="016D8A6F" w:rsidR="008F7884" w:rsidRDefault="00931809" w:rsidP="0042438A">
      <w:r>
        <w:t>I tillegg ble følgende to forslag vedtatt som var nesten likelydende med Nordre Aker-forslag:</w:t>
      </w:r>
    </w:p>
    <w:p w14:paraId="61AFF6D5" w14:textId="77777777" w:rsidR="008F7884" w:rsidRPr="008F7884" w:rsidRDefault="008F7884" w:rsidP="008F7884">
      <w:pPr>
        <w:rPr>
          <w:b/>
          <w:bCs/>
        </w:rPr>
      </w:pPr>
      <w:r w:rsidRPr="008F7884">
        <w:rPr>
          <w:b/>
          <w:bCs/>
        </w:rPr>
        <w:t>#6A-62326, fra Rødt Oslo Gamle Oslo , Rødt Oslo Gamle Oslo, Rødt Oslo</w:t>
      </w:r>
    </w:p>
    <w:p w14:paraId="26DF6065" w14:textId="77777777" w:rsidR="008F7884" w:rsidRPr="008F7884" w:rsidRDefault="008F7884" w:rsidP="008F7884">
      <w:pPr>
        <w:rPr>
          <w:b/>
          <w:bCs/>
        </w:rPr>
      </w:pPr>
      <w:r w:rsidRPr="008F7884">
        <w:rPr>
          <w:b/>
          <w:bCs/>
        </w:rPr>
        <w:t>Linje 2860</w:t>
      </w:r>
    </w:p>
    <w:p w14:paraId="6281DD34" w14:textId="34741C54" w:rsidR="008F7884" w:rsidRDefault="00D3201B" w:rsidP="008F7884">
      <w:r>
        <w:rPr>
          <w:noProof/>
        </w:rPr>
        <mc:AlternateContent>
          <mc:Choice Requires="wps">
            <w:drawing>
              <wp:anchor distT="0" distB="0" distL="114300" distR="114300" simplePos="0" relativeHeight="251665408" behindDoc="0" locked="0" layoutInCell="1" allowOverlap="1" wp14:anchorId="656F8593" wp14:editId="275F8DFE">
                <wp:simplePos x="0" y="0"/>
                <wp:positionH relativeFrom="column">
                  <wp:posOffset>2874645</wp:posOffset>
                </wp:positionH>
                <wp:positionV relativeFrom="paragraph">
                  <wp:posOffset>3220085</wp:posOffset>
                </wp:positionV>
                <wp:extent cx="4145280" cy="635"/>
                <wp:effectExtent l="0" t="0" r="0" b="12065"/>
                <wp:wrapSquare wrapText="bothSides"/>
                <wp:docPr id="1706340307" name="Text Box 1"/>
                <wp:cNvGraphicFramePr/>
                <a:graphic xmlns:a="http://schemas.openxmlformats.org/drawingml/2006/main">
                  <a:graphicData uri="http://schemas.microsoft.com/office/word/2010/wordprocessingShape">
                    <wps:wsp>
                      <wps:cNvSpPr txBox="1"/>
                      <wps:spPr>
                        <a:xfrm>
                          <a:off x="0" y="0"/>
                          <a:ext cx="4145280" cy="635"/>
                        </a:xfrm>
                        <a:prstGeom prst="rect">
                          <a:avLst/>
                        </a:prstGeom>
                        <a:solidFill>
                          <a:prstClr val="white"/>
                        </a:solidFill>
                        <a:ln>
                          <a:noFill/>
                        </a:ln>
                      </wps:spPr>
                      <wps:txbx>
                        <w:txbxContent>
                          <w:p w14:paraId="7EF913A8" w14:textId="314EB20A" w:rsidR="00D3201B" w:rsidRPr="00A25C64" w:rsidRDefault="00D3201B" w:rsidP="00D3201B">
                            <w:pPr>
                              <w:pStyle w:val="Caption"/>
                              <w:rPr>
                                <w:noProof/>
                                <w:sz w:val="22"/>
                                <w:szCs w:val="22"/>
                              </w:rPr>
                            </w:pPr>
                            <w:r>
                              <w:t xml:space="preserve">Figur </w:t>
                            </w:r>
                            <w:fldSimple w:instr=" SEQ Figur \* ARABIC ">
                              <w:r w:rsidR="00AC5887">
                                <w:rPr>
                                  <w:noProof/>
                                </w:rPr>
                                <w:t>2</w:t>
                              </w:r>
                            </w:fldSimple>
                            <w:r w:rsidRPr="00D3201B">
                              <w:t xml:space="preserve"> Rødt Oslos delegater til landsmøtet 2025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6F8593" id="_x0000_s1027" type="#_x0000_t202" style="position:absolute;margin-left:226.35pt;margin-top:253.55pt;width:326.4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" stroked="f">
                <v:textbox style="mso-fit-shape-to-text:t" inset="0,0,0,0">
                  <w:txbxContent>
                    <w:p w14:paraId="7EF913A8" w14:textId="314EB20A" w:rsidR="00D3201B" w:rsidRPr="00A25C64" w:rsidRDefault="00D3201B" w:rsidP="00D3201B">
                      <w:pPr>
                        <w:pStyle w:val="Caption"/>
                        <w:rPr>
                          <w:noProof/>
                          <w:sz w:val="22"/>
                          <w:szCs w:val="22"/>
                        </w:rPr>
                      </w:pPr>
                      <w:r>
                        <w:t xml:space="preserve">Figur </w:t>
                      </w:r>
                      <w:r>
                        <w:fldChar w:fldCharType="begin"/>
                      </w:r>
                      <w:r>
                        <w:instrText xml:space="preserve"> SEQ Figur \* ARABIC </w:instrText>
                      </w:r>
                      <w:r>
                        <w:fldChar w:fldCharType="separate"/>
                      </w:r>
                      <w:r w:rsidR="00AC5887">
                        <w:rPr>
                          <w:noProof/>
                        </w:rPr>
                        <w:t>2</w:t>
                      </w:r>
                      <w:r>
                        <w:fldChar w:fldCharType="end"/>
                      </w:r>
                      <w:r w:rsidRPr="00D3201B">
                        <w:t xml:space="preserve"> Rødt Oslos delegater til landsmøtet 2025</w:t>
                      </w:r>
                    </w:p>
                  </w:txbxContent>
                </v:textbox>
                <w10:wrap type="square"/>
              </v:shape>
            </w:pict>
          </mc:Fallback>
        </mc:AlternateContent>
      </w:r>
      <w:r>
        <w:rPr>
          <w:noProof/>
        </w:rPr>
        <w:drawing>
          <wp:anchor distT="0" distB="0" distL="114300" distR="114300" simplePos="0" relativeHeight="251663360" behindDoc="0" locked="0" layoutInCell="1" allowOverlap="1" wp14:anchorId="542D923C" wp14:editId="5623BE98">
            <wp:simplePos x="0" y="0"/>
            <wp:positionH relativeFrom="column">
              <wp:posOffset>2874766</wp:posOffset>
            </wp:positionH>
            <wp:positionV relativeFrom="paragraph">
              <wp:posOffset>735330</wp:posOffset>
            </wp:positionV>
            <wp:extent cx="4145280" cy="2427605"/>
            <wp:effectExtent l="0" t="0" r="0" b="0"/>
            <wp:wrapSquare wrapText="bothSides"/>
            <wp:docPr id="1250468787" name="Picture 4"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8787" name="Picture 4" descr="A group of people posing for a photo&#10;&#10;AI-generated content may be incorrect."/>
                    <pic:cNvPicPr/>
                  </pic:nvPicPr>
                  <pic:blipFill rotWithShape="1">
                    <a:blip r:embed="rId6" cstate="print">
                      <a:extLst>
                        <a:ext uri="{28A0092B-C50C-407E-A947-70E740481C1C}">
                          <a14:useLocalDpi xmlns:a14="http://schemas.microsoft.com/office/drawing/2010/main" val="0"/>
                        </a:ext>
                      </a:extLst>
                    </a:blip>
                    <a:srcRect l="6472" t="19409" r="8127" b="13899"/>
                    <a:stretch>
                      <a:fillRect/>
                    </a:stretch>
                  </pic:blipFill>
                  <pic:spPr bwMode="auto">
                    <a:xfrm>
                      <a:off x="0" y="0"/>
                      <a:ext cx="4145280" cy="2427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7884" w:rsidRPr="008F7884">
        <w:t>Endrer “a) Fjerne abortnemnder. Ved alle aborter skal kvinnen få rett til veiledning fra helsepersonell ved behov eller etter ønske.” til “a) "Abort skal være lovlig og selvbestemt. Så lenge abort kan gjennomføres skal det være kvinnens, jentas eller den gravides eget valg og nemndbehandling fjernes. Ved alle aborter skal kvinnen få rett til veiledning fra helsepersonell ved behov eller etter ønske.”</w:t>
      </w:r>
    </w:p>
    <w:p w14:paraId="671FC7C1" w14:textId="5A792587" w:rsidR="008F7884" w:rsidRDefault="008F7884" w:rsidP="008F7884"/>
    <w:p w14:paraId="1DF0A15B" w14:textId="77777777" w:rsidR="008F7884" w:rsidRPr="008F7884" w:rsidRDefault="008F7884" w:rsidP="008F7884">
      <w:pPr>
        <w:rPr>
          <w:b/>
          <w:bCs/>
        </w:rPr>
      </w:pPr>
      <w:r w:rsidRPr="008F7884">
        <w:rPr>
          <w:b/>
          <w:bCs/>
        </w:rPr>
        <w:t>#6A-62877, fra Rødt Halden og Aremark , Rødt Halden og Aremark, Rødt Østfold</w:t>
      </w:r>
    </w:p>
    <w:p w14:paraId="4112C75C" w14:textId="77777777" w:rsidR="008F7884" w:rsidRPr="008F7884" w:rsidRDefault="008F7884" w:rsidP="008F7884">
      <w:pPr>
        <w:rPr>
          <w:b/>
          <w:bCs/>
        </w:rPr>
      </w:pPr>
      <w:r w:rsidRPr="008F7884">
        <w:rPr>
          <w:b/>
          <w:bCs/>
        </w:rPr>
        <w:t>Linje 3551</w:t>
      </w:r>
    </w:p>
    <w:p w14:paraId="0876ECC4" w14:textId="77777777" w:rsidR="008F7884" w:rsidRPr="008F7884" w:rsidRDefault="008F7884" w:rsidP="008F7884">
      <w:r w:rsidRPr="008F7884">
        <w:t>Stryk: "når det er flertall i folket og flertall på Stortinget for dette." så punktet blir: Rødt vil derfor at Norge melder seg ut av NATO</w:t>
      </w:r>
    </w:p>
    <w:p w14:paraId="0A5ECDDD" w14:textId="77777777" w:rsidR="008F7884" w:rsidRDefault="008F7884" w:rsidP="008F7884"/>
    <w:p w14:paraId="42970DAE" w14:textId="57A25642" w:rsidR="00931809" w:rsidRPr="008F7884" w:rsidRDefault="00931809" w:rsidP="001A127E">
      <w:r>
        <w:t>For å opprettholde forslag som var avvist av delegasjonskomiteen, var det nødvendig at 10 delegater opprettholdt forslaget. Oslo-delegasjonen var stor nok til å få til dette, og det var nyttig å koordinere med andre lag.</w:t>
      </w:r>
    </w:p>
    <w:p w14:paraId="7744A7CC" w14:textId="77777777" w:rsidR="008F7884" w:rsidRPr="008F7884" w:rsidRDefault="008F7884" w:rsidP="0042438A"/>
    <w:p w14:paraId="44BE7C73" w14:textId="561CAA5C" w:rsidR="0042438A" w:rsidRDefault="0042438A" w:rsidP="0042438A"/>
    <w:p w14:paraId="584DAF31" w14:textId="193DAD9A" w:rsidR="00072647" w:rsidRDefault="003A6B45" w:rsidP="0096535F">
      <w:r>
        <w:rPr>
          <w:noProof/>
        </w:rPr>
        <mc:AlternateContent>
          <mc:Choice Requires="wps">
            <w:drawing>
              <wp:anchor distT="0" distB="0" distL="114300" distR="114300" simplePos="0" relativeHeight="251682816" behindDoc="0" locked="0" layoutInCell="1" allowOverlap="1" wp14:anchorId="6E399A93" wp14:editId="20C4664A">
                <wp:simplePos x="0" y="0"/>
                <wp:positionH relativeFrom="column">
                  <wp:posOffset>2094865</wp:posOffset>
                </wp:positionH>
                <wp:positionV relativeFrom="paragraph">
                  <wp:posOffset>2677795</wp:posOffset>
                </wp:positionV>
                <wp:extent cx="4956175" cy="635"/>
                <wp:effectExtent l="0" t="0" r="0" b="12065"/>
                <wp:wrapSquare wrapText="bothSides"/>
                <wp:docPr id="298211692" name="Text Box 1"/>
                <wp:cNvGraphicFramePr/>
                <a:graphic xmlns:a="http://schemas.openxmlformats.org/drawingml/2006/main">
                  <a:graphicData uri="http://schemas.microsoft.com/office/word/2010/wordprocessingShape">
                    <wps:wsp>
                      <wps:cNvSpPr txBox="1"/>
                      <wps:spPr>
                        <a:xfrm>
                          <a:off x="0" y="0"/>
                          <a:ext cx="4956175" cy="635"/>
                        </a:xfrm>
                        <a:prstGeom prst="rect">
                          <a:avLst/>
                        </a:prstGeom>
                        <a:solidFill>
                          <a:prstClr val="white"/>
                        </a:solidFill>
                        <a:ln>
                          <a:noFill/>
                        </a:ln>
                      </wps:spPr>
                      <wps:txbx>
                        <w:txbxContent>
                          <w:p w14:paraId="311F4F9B" w14:textId="3378FD7B" w:rsidR="003A6B45" w:rsidRPr="00ED41DA" w:rsidRDefault="003A6B45" w:rsidP="003A6B45">
                            <w:pPr>
                              <w:pStyle w:val="Caption"/>
                              <w:rPr>
                                <w:noProof/>
                                <w:sz w:val="22"/>
                                <w:szCs w:val="22"/>
                              </w:rPr>
                            </w:pPr>
                            <w:r>
                              <w:t xml:space="preserve">Figur </w:t>
                            </w:r>
                            <w:fldSimple w:instr=" SEQ Figur \* ARABIC ">
                              <w:r w:rsidR="00AC5887">
                                <w:rPr>
                                  <w:noProof/>
                                </w:rPr>
                                <w:t>3</w:t>
                              </w:r>
                            </w:fldSimple>
                            <w:r>
                              <w:rPr>
                                <w:lang w:val="en-US"/>
                              </w:rPr>
                              <w:t xml:space="preserve"> Folkemøte om skolebehovsplanen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E399A93" id="_x0000_s1028" type="#_x0000_t202" style="position:absolute;margin-left:164.95pt;margin-top:210.85pt;width:390.2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" stroked="f">
                <v:textbox style="mso-fit-shape-to-text:t" inset="0,0,0,0">
                  <w:txbxContent>
                    <w:p w14:paraId="311F4F9B" w14:textId="3378FD7B" w:rsidR="003A6B45" w:rsidRPr="00ED41DA" w:rsidRDefault="003A6B45" w:rsidP="003A6B45">
                      <w:pPr>
                        <w:pStyle w:val="Caption"/>
                        <w:rPr>
                          <w:noProof/>
                          <w:sz w:val="22"/>
                          <w:szCs w:val="22"/>
                        </w:rPr>
                      </w:pPr>
                      <w:r>
                        <w:t xml:space="preserve">Figur </w:t>
                      </w:r>
                      <w:r>
                        <w:fldChar w:fldCharType="begin"/>
                      </w:r>
                      <w:r>
                        <w:instrText xml:space="preserve"> SEQ Figur \* ARABIC </w:instrText>
                      </w:r>
                      <w:r>
                        <w:fldChar w:fldCharType="separate"/>
                      </w:r>
                      <w:r w:rsidR="00AC5887">
                        <w:rPr>
                          <w:noProof/>
                        </w:rPr>
                        <w:t>3</w:t>
                      </w:r>
                      <w:r>
                        <w:fldChar w:fldCharType="end"/>
                      </w:r>
                      <w:r>
                        <w:rPr>
                          <w:lang w:val="en-US"/>
                        </w:rPr>
                        <w:t xml:space="preserve"> </w:t>
                      </w:r>
                      <w:proofErr w:type="spellStart"/>
                      <w:r>
                        <w:rPr>
                          <w:lang w:val="en-US"/>
                        </w:rPr>
                        <w:t>Folkemøte</w:t>
                      </w:r>
                      <w:proofErr w:type="spellEnd"/>
                      <w:r>
                        <w:rPr>
                          <w:lang w:val="en-US"/>
                        </w:rPr>
                        <w:t xml:space="preserve"> om </w:t>
                      </w:r>
                      <w:proofErr w:type="spellStart"/>
                      <w:r>
                        <w:rPr>
                          <w:lang w:val="en-US"/>
                        </w:rPr>
                        <w:t>skolebehovsplanen</w:t>
                      </w:r>
                      <w:proofErr w:type="spellEnd"/>
                    </w:p>
                  </w:txbxContent>
                </v:textbox>
                <w10:wrap type="square"/>
              </v:shape>
            </w:pict>
          </mc:Fallback>
        </mc:AlternateContent>
      </w:r>
      <w:r>
        <w:rPr>
          <w:noProof/>
        </w:rPr>
        <w:drawing>
          <wp:anchor distT="0" distB="0" distL="114300" distR="114300" simplePos="0" relativeHeight="251666432" behindDoc="0" locked="0" layoutInCell="1" allowOverlap="1" wp14:anchorId="14E79794" wp14:editId="600B4C70">
            <wp:simplePos x="0" y="0"/>
            <wp:positionH relativeFrom="column">
              <wp:posOffset>2094865</wp:posOffset>
            </wp:positionH>
            <wp:positionV relativeFrom="paragraph">
              <wp:posOffset>267335</wp:posOffset>
            </wp:positionV>
            <wp:extent cx="4956175" cy="2353310"/>
            <wp:effectExtent l="0" t="0" r="0" b="0"/>
            <wp:wrapSquare wrapText="bothSides"/>
            <wp:docPr id="1571659272" name="Picture 5" descr="A person standing in front of a crowd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659272" name="Picture 5" descr="A person standing in front of a crowd of people&#10;&#10;AI-generated content may be incorrect."/>
                    <pic:cNvPicPr/>
                  </pic:nvPicPr>
                  <pic:blipFill rotWithShape="1">
                    <a:blip r:embed="rId7" cstate="print">
                      <a:extLst>
                        <a:ext uri="{28A0092B-C50C-407E-A947-70E740481C1C}">
                          <a14:useLocalDpi xmlns:a14="http://schemas.microsoft.com/office/drawing/2010/main" val="0"/>
                        </a:ext>
                      </a:extLst>
                    </a:blip>
                    <a:srcRect t="36688"/>
                    <a:stretch>
                      <a:fillRect/>
                    </a:stretch>
                  </pic:blipFill>
                  <pic:spPr bwMode="auto">
                    <a:xfrm>
                      <a:off x="0" y="0"/>
                      <a:ext cx="4956175" cy="2353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35F">
        <w:rPr>
          <w:u w:val="single"/>
        </w:rPr>
        <w:t>M</w:t>
      </w:r>
      <w:r w:rsidR="00FB4749" w:rsidRPr="0007137D">
        <w:rPr>
          <w:u w:val="single"/>
        </w:rPr>
        <w:t>edlemsmøter</w:t>
      </w:r>
      <w:r w:rsidR="00931809">
        <w:rPr>
          <w:u w:val="single"/>
        </w:rPr>
        <w:t xml:space="preserve"> og åpne møter</w:t>
      </w:r>
      <w:r w:rsidR="00FB4749">
        <w:t>:</w:t>
      </w:r>
    </w:p>
    <w:p w14:paraId="1D1D475F" w14:textId="1A6E910F" w:rsidR="00931809" w:rsidRDefault="00931809" w:rsidP="00FA77A1">
      <w:r>
        <w:t xml:space="preserve">9. april 2025: </w:t>
      </w:r>
      <w:hyperlink r:id="rId8" w:history="1">
        <w:r w:rsidRPr="00931809">
          <w:rPr>
            <w:rStyle w:val="Hyperlink"/>
          </w:rPr>
          <w:t>Åpent møte – Slå ring om skolene våre!</w:t>
        </w:r>
      </w:hyperlink>
      <w:r>
        <w:t xml:space="preserve"> I samarbeid med </w:t>
      </w:r>
      <w:r w:rsidR="003A6B45">
        <w:t xml:space="preserve">bystyregruppa og </w:t>
      </w:r>
      <w:r>
        <w:t>andre lokallag med nedleggingstruede skoler.</w:t>
      </w:r>
    </w:p>
    <w:p w14:paraId="75413F73" w14:textId="77777777" w:rsidR="000F3316" w:rsidRDefault="000F3316" w:rsidP="00FA77A1"/>
    <w:p w14:paraId="15ED6227" w14:textId="050A3FE1" w:rsidR="00931809" w:rsidRDefault="00931809" w:rsidP="00FA77A1">
      <w:r>
        <w:t xml:space="preserve">10. april 2025: </w:t>
      </w:r>
      <w:hyperlink r:id="rId9" w:history="1">
        <w:r w:rsidRPr="00931809">
          <w:rPr>
            <w:rStyle w:val="Hyperlink"/>
          </w:rPr>
          <w:t>Åpent møte: Økonomi og Forskjells-Norge</w:t>
        </w:r>
      </w:hyperlink>
      <w:r>
        <w:t>. Med Celine Brøndmo fra Rethinking Economics</w:t>
      </w:r>
    </w:p>
    <w:p w14:paraId="1E126DB2" w14:textId="2F6EBF46" w:rsidR="00931809" w:rsidRDefault="00931809" w:rsidP="00FA77A1">
      <w:r>
        <w:t xml:space="preserve">12. juni 2025: </w:t>
      </w:r>
      <w:hyperlink r:id="rId10" w:history="1">
        <w:r w:rsidRPr="00931809">
          <w:rPr>
            <w:rStyle w:val="Hyperlink"/>
          </w:rPr>
          <w:t>Sommeravslutning</w:t>
        </w:r>
      </w:hyperlink>
    </w:p>
    <w:p w14:paraId="6DC41B6F" w14:textId="58E489ED" w:rsidR="00931809" w:rsidRDefault="00583A3A" w:rsidP="00583A3A">
      <w:r>
        <w:lastRenderedPageBreak/>
        <w:t xml:space="preserve">25. september 2025: </w:t>
      </w:r>
      <w:hyperlink r:id="rId11" w:history="1">
        <w:r w:rsidRPr="00583A3A">
          <w:rPr>
            <w:rStyle w:val="Hyperlink"/>
          </w:rPr>
          <w:t>Utfordringen fra det ytre høyre</w:t>
        </w:r>
      </w:hyperlink>
      <w:r>
        <w:t xml:space="preserve">. Med besøk fra Sofia Rana, </w:t>
      </w:r>
      <w:r w:rsidRPr="00583A3A">
        <w:t>rådgiver ved Antirasistisk senter og bystyrerepresentant for Rødt i Oslo</w:t>
      </w:r>
      <w:r>
        <w:t>.</w:t>
      </w:r>
      <w:r w:rsidR="004868D4">
        <w:t xml:space="preserve"> Vi valgte å holde møtet i partikontoret i Oslo sentrum, og dette sammen med bred annonsering gjorde at 20 personer kom, ca halvparten fra vårt lag. Dette møtet hadde spesielt gode diskusjoner, og temaet engasjerte.</w:t>
      </w:r>
    </w:p>
    <w:p w14:paraId="6B72BABC" w14:textId="77777777" w:rsidR="000F3316" w:rsidRDefault="000F3316" w:rsidP="008D1D60"/>
    <w:p w14:paraId="0091C893" w14:textId="46ACBA45" w:rsidR="008D1D60" w:rsidRPr="008D1D60" w:rsidRDefault="00583A3A" w:rsidP="008D1D60">
      <w:r>
        <w:t xml:space="preserve">9. oktober 2025: </w:t>
      </w:r>
      <w:hyperlink r:id="rId12" w:history="1">
        <w:r w:rsidRPr="00583A3A">
          <w:rPr>
            <w:rStyle w:val="Hyperlink"/>
          </w:rPr>
          <w:t>Medlemsmøte for nye medlemmer og innspill til statsbudsjett</w:t>
        </w:r>
      </w:hyperlink>
      <w:r>
        <w:t>. Dette var opprinnelig ment å være et rent velkomstmøte for nye medlemmer, men i siste liten fikk vi anledning til å komme med innspill til statsbudsjett-forhandlingene, noe som engasjerte stort</w:t>
      </w:r>
      <w:r w:rsidR="004868D4">
        <w:t>, og 12 stykker møtte opp</w:t>
      </w:r>
      <w:r>
        <w:t xml:space="preserve">. </w:t>
      </w:r>
      <w:r w:rsidR="008D1D60" w:rsidRPr="008D1D60">
        <w:t xml:space="preserve">Møter der vanlige medlemmer kan være med på å beslutte noe ser </w:t>
      </w:r>
      <w:r w:rsidR="008D1D60">
        <w:t xml:space="preserve">igjen </w:t>
      </w:r>
      <w:r w:rsidR="008D1D60" w:rsidRPr="008D1D60">
        <w:t>ut til å være populære.</w:t>
      </w:r>
      <w:r w:rsidR="008D1D60">
        <w:t xml:space="preserve"> </w:t>
      </w:r>
      <w:r>
        <w:t>Vi spilte inn at Palestina, tannhelse og arbeidsliv</w:t>
      </w:r>
      <w:r w:rsidR="008D1D60">
        <w:t xml:space="preserve"> og innleieforbud</w:t>
      </w:r>
      <w:r>
        <w:t xml:space="preserve"> burde være hovedprioriteringer, og at bedre kommuneøkonomi var viktigst for å hjelpe bydelen.</w:t>
      </w:r>
      <w:r w:rsidR="008D1D60">
        <w:t xml:space="preserve"> Vi fikk til slutt tannhelse, at innleieforbud utvides til hele landet og bedre kommuneøkonomi, og må sånn sett si oss godt fornøyd, selv om det bare ble mindre seire rundt Palestina. </w:t>
      </w:r>
    </w:p>
    <w:p w14:paraId="793EEDE6" w14:textId="2DF75621" w:rsidR="00583A3A" w:rsidRDefault="003A6B45" w:rsidP="00583A3A">
      <w:r>
        <w:rPr>
          <w:noProof/>
        </w:rPr>
        <mc:AlternateContent>
          <mc:Choice Requires="wps">
            <w:drawing>
              <wp:anchor distT="0" distB="0" distL="114300" distR="114300" simplePos="0" relativeHeight="251680768" behindDoc="0" locked="0" layoutInCell="1" allowOverlap="1" wp14:anchorId="04AFF2AE" wp14:editId="1A35FC2F">
                <wp:simplePos x="0" y="0"/>
                <wp:positionH relativeFrom="column">
                  <wp:posOffset>2952115</wp:posOffset>
                </wp:positionH>
                <wp:positionV relativeFrom="paragraph">
                  <wp:posOffset>2208530</wp:posOffset>
                </wp:positionV>
                <wp:extent cx="3931285" cy="635"/>
                <wp:effectExtent l="0" t="0" r="5715" b="12065"/>
                <wp:wrapSquare wrapText="bothSides"/>
                <wp:docPr id="2092035107" name="Text Box 1"/>
                <wp:cNvGraphicFramePr/>
                <a:graphic xmlns:a="http://schemas.openxmlformats.org/drawingml/2006/main">
                  <a:graphicData uri="http://schemas.microsoft.com/office/word/2010/wordprocessingShape">
                    <wps:wsp>
                      <wps:cNvSpPr txBox="1"/>
                      <wps:spPr>
                        <a:xfrm>
                          <a:off x="0" y="0"/>
                          <a:ext cx="3931285" cy="635"/>
                        </a:xfrm>
                        <a:prstGeom prst="rect">
                          <a:avLst/>
                        </a:prstGeom>
                        <a:solidFill>
                          <a:prstClr val="white"/>
                        </a:solidFill>
                        <a:ln>
                          <a:noFill/>
                        </a:ln>
                      </wps:spPr>
                      <wps:txbx>
                        <w:txbxContent>
                          <w:p w14:paraId="05AFF299" w14:textId="387A2C1A" w:rsidR="003A6B45" w:rsidRPr="008E4630" w:rsidRDefault="003A6B45" w:rsidP="003A6B45">
                            <w:pPr>
                              <w:pStyle w:val="Caption"/>
                              <w:rPr>
                                <w:noProof/>
                                <w:sz w:val="22"/>
                                <w:szCs w:val="22"/>
                              </w:rPr>
                            </w:pPr>
                            <w:r>
                              <w:t xml:space="preserve">Figur </w:t>
                            </w:r>
                            <w:fldSimple w:instr=" SEQ Figur \* ARABIC ">
                              <w:r w:rsidR="00AC5887">
                                <w:rPr>
                                  <w:noProof/>
                                </w:rPr>
                                <w:t>4</w:t>
                              </w:r>
                            </w:fldSimple>
                            <w:r>
                              <w:rPr>
                                <w:lang w:val="en-US"/>
                              </w:rPr>
                              <w:t xml:space="preserve"> Folkemøte om bydelsreformen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4AFF2AE" id="_x0000_s1029" type="#_x0000_t202" style="position:absolute;margin-left:232.45pt;margin-top:173.9pt;width:309.55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" stroked="f">
                <v:textbox style="mso-fit-shape-to-text:t" inset="0,0,0,0">
                  <w:txbxContent>
                    <w:p w14:paraId="05AFF299" w14:textId="387A2C1A" w:rsidR="003A6B45" w:rsidRPr="008E4630" w:rsidRDefault="003A6B45" w:rsidP="003A6B45">
                      <w:pPr>
                        <w:pStyle w:val="Caption"/>
                        <w:rPr>
                          <w:noProof/>
                          <w:sz w:val="22"/>
                          <w:szCs w:val="22"/>
                        </w:rPr>
                      </w:pPr>
                      <w:r>
                        <w:t xml:space="preserve">Figur </w:t>
                      </w:r>
                      <w:r>
                        <w:fldChar w:fldCharType="begin"/>
                      </w:r>
                      <w:r>
                        <w:instrText xml:space="preserve"> SEQ Figur \* ARABIC </w:instrText>
                      </w:r>
                      <w:r>
                        <w:fldChar w:fldCharType="separate"/>
                      </w:r>
                      <w:r w:rsidR="00AC5887">
                        <w:rPr>
                          <w:noProof/>
                        </w:rPr>
                        <w:t>4</w:t>
                      </w:r>
                      <w:r>
                        <w:fldChar w:fldCharType="end"/>
                      </w:r>
                      <w:r>
                        <w:rPr>
                          <w:lang w:val="en-US"/>
                        </w:rPr>
                        <w:t xml:space="preserve"> </w:t>
                      </w:r>
                      <w:proofErr w:type="spellStart"/>
                      <w:r>
                        <w:rPr>
                          <w:lang w:val="en-US"/>
                        </w:rPr>
                        <w:t>Folkemøte</w:t>
                      </w:r>
                      <w:proofErr w:type="spellEnd"/>
                      <w:r>
                        <w:rPr>
                          <w:lang w:val="en-US"/>
                        </w:rPr>
                        <w:t xml:space="preserve"> om </w:t>
                      </w:r>
                      <w:proofErr w:type="spellStart"/>
                      <w:r>
                        <w:rPr>
                          <w:lang w:val="en-US"/>
                        </w:rPr>
                        <w:t>bydelsreformen</w:t>
                      </w:r>
                      <w:proofErr w:type="spellEnd"/>
                    </w:p>
                  </w:txbxContent>
                </v:textbox>
                <w10:wrap type="square"/>
              </v:shape>
            </w:pict>
          </mc:Fallback>
        </mc:AlternateContent>
      </w:r>
      <w:r>
        <w:rPr>
          <w:noProof/>
        </w:rPr>
        <w:drawing>
          <wp:anchor distT="0" distB="0" distL="114300" distR="114300" simplePos="0" relativeHeight="251678720" behindDoc="0" locked="0" layoutInCell="1" allowOverlap="1" wp14:anchorId="1D1E9713" wp14:editId="12D3BD21">
            <wp:simplePos x="0" y="0"/>
            <wp:positionH relativeFrom="column">
              <wp:posOffset>2952142</wp:posOffset>
            </wp:positionH>
            <wp:positionV relativeFrom="paragraph">
              <wp:posOffset>250455</wp:posOffset>
            </wp:positionV>
            <wp:extent cx="3931285" cy="1901190"/>
            <wp:effectExtent l="0" t="0" r="5715" b="3810"/>
            <wp:wrapSquare wrapText="bothSides"/>
            <wp:docPr id="136379413" name="Picture 9" descr="A person standing in front of a larg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9413" name="Picture 9" descr="A person standing in front of a large screen&#10;&#10;AI-generated content may be incorrect."/>
                    <pic:cNvPicPr/>
                  </pic:nvPicPr>
                  <pic:blipFill rotWithShape="1">
                    <a:blip r:embed="rId13" cstate="print">
                      <a:extLst>
                        <a:ext uri="{28A0092B-C50C-407E-A947-70E740481C1C}">
                          <a14:useLocalDpi xmlns:a14="http://schemas.microsoft.com/office/drawing/2010/main" val="0"/>
                        </a:ext>
                      </a:extLst>
                    </a:blip>
                    <a:srcRect t="24534" b="10980"/>
                    <a:stretch>
                      <a:fillRect/>
                    </a:stretch>
                  </pic:blipFill>
                  <pic:spPr bwMode="auto">
                    <a:xfrm>
                      <a:off x="0" y="0"/>
                      <a:ext cx="3931285" cy="1901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6030B1" w14:textId="2B72BE0D" w:rsidR="00583A3A" w:rsidRDefault="00583A3A" w:rsidP="00583A3A">
      <w:r>
        <w:t xml:space="preserve">27. november 2025: </w:t>
      </w:r>
      <w:hyperlink r:id="rId14" w:history="1">
        <w:r w:rsidRPr="00583A3A">
          <w:rPr>
            <w:rStyle w:val="Hyperlink"/>
          </w:rPr>
          <w:t>Folkemøte om bydelsreformen og Nordre Aker</w:t>
        </w:r>
      </w:hyperlink>
      <w:r>
        <w:t>. Sammen med lokalpartiene for SV, MDG og Ap arrangerte vi folkemøte om bydelsreformen, der byråd Andreas Saliba Korkunç innledet og svarte på kritiske spørsmål. Ca 30 kom, og vi fikk mange gode innspill, blant annet om rusbehandling, plassering av BPA, problemene med vest-alternativet, og ikke minst ble Sagene-alternativet foreslått til stor støtte.</w:t>
      </w:r>
    </w:p>
    <w:p w14:paraId="323B7CC6" w14:textId="77777777" w:rsidR="000F3316" w:rsidRDefault="000F3316" w:rsidP="00583A3A"/>
    <w:p w14:paraId="5402D3FD" w14:textId="356D03E7" w:rsidR="00583A3A" w:rsidRDefault="00583A3A" w:rsidP="00583A3A">
      <w:r>
        <w:t xml:space="preserve">4. desember 2025: </w:t>
      </w:r>
      <w:hyperlink r:id="rId15" w:history="1">
        <w:r w:rsidRPr="00583A3A">
          <w:rPr>
            <w:rStyle w:val="Hyperlink"/>
          </w:rPr>
          <w:t>Juleavslutning med Rødt Nordre Aker</w:t>
        </w:r>
      </w:hyperlink>
    </w:p>
    <w:p w14:paraId="5802B262" w14:textId="7A5F7FC0" w:rsidR="00AD6A5D" w:rsidRDefault="000F3316" w:rsidP="00E0252F">
      <w:r>
        <w:rPr>
          <w:noProof/>
        </w:rPr>
        <w:drawing>
          <wp:anchor distT="0" distB="0" distL="114300" distR="114300" simplePos="0" relativeHeight="251686912" behindDoc="0" locked="0" layoutInCell="1" allowOverlap="1" wp14:anchorId="66F95445" wp14:editId="08460B62">
            <wp:simplePos x="0" y="0"/>
            <wp:positionH relativeFrom="column">
              <wp:posOffset>4142522</wp:posOffset>
            </wp:positionH>
            <wp:positionV relativeFrom="paragraph">
              <wp:posOffset>87910</wp:posOffset>
            </wp:positionV>
            <wp:extent cx="2626360" cy="4055745"/>
            <wp:effectExtent l="0" t="0" r="2540" b="0"/>
            <wp:wrapSquare wrapText="bothSides"/>
            <wp:docPr id="779596206" name="Picture 12" descr="Two women standing next to a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596206" name="Picture 12" descr="Two women standing next to a dog&#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6360" cy="4055745"/>
                    </a:xfrm>
                    <a:prstGeom prst="rect">
                      <a:avLst/>
                    </a:prstGeom>
                  </pic:spPr>
                </pic:pic>
              </a:graphicData>
            </a:graphic>
            <wp14:sizeRelH relativeFrom="page">
              <wp14:pctWidth>0</wp14:pctWidth>
            </wp14:sizeRelH>
            <wp14:sizeRelV relativeFrom="page">
              <wp14:pctHeight>0</wp14:pctHeight>
            </wp14:sizeRelV>
          </wp:anchor>
        </w:drawing>
      </w:r>
    </w:p>
    <w:p w14:paraId="6CD4572E" w14:textId="5F2B647B" w:rsidR="004868D4" w:rsidRDefault="003A6B45" w:rsidP="0096535F">
      <w:r>
        <w:rPr>
          <w:noProof/>
        </w:rPr>
        <mc:AlternateContent>
          <mc:Choice Requires="wps">
            <w:drawing>
              <wp:anchor distT="0" distB="0" distL="114300" distR="114300" simplePos="0" relativeHeight="251688960" behindDoc="0" locked="0" layoutInCell="1" allowOverlap="1" wp14:anchorId="0801A885" wp14:editId="61027891">
                <wp:simplePos x="0" y="0"/>
                <wp:positionH relativeFrom="column">
                  <wp:posOffset>4328160</wp:posOffset>
                </wp:positionH>
                <wp:positionV relativeFrom="paragraph">
                  <wp:posOffset>4450080</wp:posOffset>
                </wp:positionV>
                <wp:extent cx="2626360" cy="635"/>
                <wp:effectExtent l="0" t="0" r="2540" b="12065"/>
                <wp:wrapSquare wrapText="bothSides"/>
                <wp:docPr id="370306406" name="Text Box 1"/>
                <wp:cNvGraphicFramePr/>
                <a:graphic xmlns:a="http://schemas.openxmlformats.org/drawingml/2006/main">
                  <a:graphicData uri="http://schemas.microsoft.com/office/word/2010/wordprocessingShape">
                    <wps:wsp>
                      <wps:cNvSpPr txBox="1"/>
                      <wps:spPr>
                        <a:xfrm>
                          <a:off x="0" y="0"/>
                          <a:ext cx="2626360" cy="635"/>
                        </a:xfrm>
                        <a:prstGeom prst="rect">
                          <a:avLst/>
                        </a:prstGeom>
                        <a:solidFill>
                          <a:prstClr val="white"/>
                        </a:solidFill>
                        <a:ln>
                          <a:noFill/>
                        </a:ln>
                      </wps:spPr>
                      <wps:txbx>
                        <w:txbxContent>
                          <w:p w14:paraId="08C23F4C" w14:textId="70769629" w:rsidR="003A6B45" w:rsidRPr="00985503" w:rsidRDefault="003A6B45" w:rsidP="003A6B45">
                            <w:pPr>
                              <w:pStyle w:val="Caption"/>
                              <w:rPr>
                                <w:noProof/>
                                <w:sz w:val="22"/>
                                <w:szCs w:val="22"/>
                              </w:rPr>
                            </w:pPr>
                            <w:r>
                              <w:t xml:space="preserve">Figur </w:t>
                            </w:r>
                            <w:fldSimple w:instr=" SEQ Figur \* ARABIC ">
                              <w:r w:rsidR="00AC5887">
                                <w:rPr>
                                  <w:noProof/>
                                </w:rPr>
                                <w:t>5</w:t>
                              </w:r>
                            </w:fldSimple>
                            <w:r w:rsidRPr="003A6B45">
                              <w:t xml:space="preserve"> To- og firbente aktivister i valgkampen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01A885" id="_x0000_s1030" type="#_x0000_t202" style="position:absolute;margin-left:340.8pt;margin-top:350.4pt;width:206.8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" stroked="f">
                <v:textbox style="mso-fit-shape-to-text:t" inset="0,0,0,0">
                  <w:txbxContent>
                    <w:p w14:paraId="08C23F4C" w14:textId="70769629" w:rsidR="003A6B45" w:rsidRPr="00985503" w:rsidRDefault="003A6B45" w:rsidP="003A6B45">
                      <w:pPr>
                        <w:pStyle w:val="Caption"/>
                        <w:rPr>
                          <w:noProof/>
                          <w:sz w:val="22"/>
                          <w:szCs w:val="22"/>
                        </w:rPr>
                      </w:pPr>
                      <w:r>
                        <w:t xml:space="preserve">Figur </w:t>
                      </w:r>
                      <w:r>
                        <w:fldChar w:fldCharType="begin"/>
                      </w:r>
                      <w:r>
                        <w:instrText xml:space="preserve"> SEQ Figur \* ARABIC </w:instrText>
                      </w:r>
                      <w:r>
                        <w:fldChar w:fldCharType="separate"/>
                      </w:r>
                      <w:r w:rsidR="00AC5887">
                        <w:rPr>
                          <w:noProof/>
                        </w:rPr>
                        <w:t>5</w:t>
                      </w:r>
                      <w:r>
                        <w:fldChar w:fldCharType="end"/>
                      </w:r>
                      <w:r w:rsidRPr="003A6B45">
                        <w:t xml:space="preserve"> To- og firbente aktivister i valgkampen</w:t>
                      </w:r>
                    </w:p>
                  </w:txbxContent>
                </v:textbox>
                <w10:wrap type="square"/>
              </v:shape>
            </w:pict>
          </mc:Fallback>
        </mc:AlternateContent>
      </w:r>
      <w:r w:rsidR="004868D4">
        <w:t xml:space="preserve">Dette virker som omtrent riktig aktivitetsnivå for oss. Tre av møtene (skolebehovsplanen, innspill til statsbudsjett, bydelsreformen) hadde temaer det var vanskelig å planlegge for på forhånd, noe som indikerer at fremtidige årsplaner bør ha en del fleksibilitet. </w:t>
      </w:r>
      <w:r w:rsidR="008D1D60">
        <w:t>Vi fant ut at det er lurt å gjøre temamøter åpent for alle Rødt-medlemmer, og om vi har møter i Oslo sentrum, kommer det flere folk fra andre lag</w:t>
      </w:r>
      <w:r w:rsidR="004868D4">
        <w:t>. Sommeravslutningene og juleavslutningene var igjen populære, og noe vi burde fortsette med.</w:t>
      </w:r>
    </w:p>
    <w:p w14:paraId="6DEC9E33" w14:textId="77777777" w:rsidR="008D1D60" w:rsidRDefault="008D1D60" w:rsidP="0096535F"/>
    <w:p w14:paraId="203A32FC" w14:textId="0400D408" w:rsidR="00A83119" w:rsidRPr="00D8659A" w:rsidRDefault="00931809" w:rsidP="0096535F">
      <w:pPr>
        <w:rPr>
          <w:u w:val="single"/>
        </w:rPr>
      </w:pPr>
      <w:r w:rsidRPr="00D8659A">
        <w:rPr>
          <w:u w:val="single"/>
        </w:rPr>
        <w:t>Aksjonsdager:</w:t>
      </w:r>
    </w:p>
    <w:p w14:paraId="0B7972DD" w14:textId="3488ACF2" w:rsidR="00931809" w:rsidRDefault="00931809" w:rsidP="0096535F">
      <w:r>
        <w:t xml:space="preserve">5. april 2025: </w:t>
      </w:r>
      <w:hyperlink r:id="rId17" w:history="1">
        <w:r w:rsidRPr="00931809">
          <w:rPr>
            <w:rStyle w:val="Hyperlink"/>
          </w:rPr>
          <w:t>Aksjonsdag for demokratisk kontroll over krafta!</w:t>
        </w:r>
      </w:hyperlink>
    </w:p>
    <w:p w14:paraId="3037FA97" w14:textId="09F5BC91" w:rsidR="00931809" w:rsidRDefault="00931809" w:rsidP="0096535F">
      <w:r>
        <w:t xml:space="preserve">14. juni 2025: </w:t>
      </w:r>
      <w:hyperlink r:id="rId18" w:history="1">
        <w:r w:rsidRPr="00931809">
          <w:rPr>
            <w:rStyle w:val="Hyperlink"/>
          </w:rPr>
          <w:t>Aksjonsdag mot Forskjells-Norge</w:t>
        </w:r>
      </w:hyperlink>
      <w:r>
        <w:t>. Dette markerte også tidlig start på valgkampen.</w:t>
      </w:r>
    </w:p>
    <w:p w14:paraId="6A0C2247" w14:textId="0E792040" w:rsidR="00931809" w:rsidRDefault="00931809" w:rsidP="0096535F"/>
    <w:p w14:paraId="3185373A" w14:textId="5E3611D1" w:rsidR="00D8659A" w:rsidRDefault="00D3201B" w:rsidP="0096535F">
      <w:pPr>
        <w:rPr>
          <w:u w:val="single"/>
        </w:rPr>
      </w:pPr>
      <w:r>
        <w:rPr>
          <w:noProof/>
        </w:rPr>
        <w:lastRenderedPageBreak/>
        <mc:AlternateContent>
          <mc:Choice Requires="wps">
            <w:drawing>
              <wp:anchor distT="0" distB="0" distL="114300" distR="114300" simplePos="0" relativeHeight="251671552" behindDoc="0" locked="0" layoutInCell="1" allowOverlap="1" wp14:anchorId="2402E2FC" wp14:editId="1B44A11E">
                <wp:simplePos x="0" y="0"/>
                <wp:positionH relativeFrom="column">
                  <wp:posOffset>4137025</wp:posOffset>
                </wp:positionH>
                <wp:positionV relativeFrom="paragraph">
                  <wp:posOffset>2247900</wp:posOffset>
                </wp:positionV>
                <wp:extent cx="2774950" cy="635"/>
                <wp:effectExtent l="0" t="0" r="6350" b="12065"/>
                <wp:wrapSquare wrapText="bothSides"/>
                <wp:docPr id="338906807" name="Text Box 1"/>
                <wp:cNvGraphicFramePr/>
                <a:graphic xmlns:a="http://schemas.openxmlformats.org/drawingml/2006/main">
                  <a:graphicData uri="http://schemas.microsoft.com/office/word/2010/wordprocessingShape">
                    <wps:wsp>
                      <wps:cNvSpPr txBox="1"/>
                      <wps:spPr>
                        <a:xfrm>
                          <a:off x="0" y="0"/>
                          <a:ext cx="2774950" cy="635"/>
                        </a:xfrm>
                        <a:prstGeom prst="rect">
                          <a:avLst/>
                        </a:prstGeom>
                        <a:solidFill>
                          <a:prstClr val="white"/>
                        </a:solidFill>
                        <a:ln>
                          <a:noFill/>
                        </a:ln>
                      </wps:spPr>
                      <wps:txbx>
                        <w:txbxContent>
                          <w:p w14:paraId="0A5796B7" w14:textId="10234171" w:rsidR="00D3201B" w:rsidRPr="004315EA" w:rsidRDefault="00D3201B" w:rsidP="00D3201B">
                            <w:pPr>
                              <w:pStyle w:val="Caption"/>
                              <w:rPr>
                                <w:noProof/>
                                <w:sz w:val="22"/>
                                <w:szCs w:val="22"/>
                              </w:rPr>
                            </w:pPr>
                            <w:r>
                              <w:t xml:space="preserve">Figur </w:t>
                            </w:r>
                            <w:fldSimple w:instr=" SEQ Figur \* ARABIC ">
                              <w:r w:rsidR="00AC5887">
                                <w:rPr>
                                  <w:noProof/>
                                </w:rPr>
                                <w:t>6</w:t>
                              </w:r>
                            </w:fldSimple>
                            <w:r w:rsidRPr="002A0B4C">
                              <w:t xml:space="preserve"> Dørbanking</w:t>
                            </w:r>
                            <w:r w:rsidR="002A0B4C" w:rsidRPr="002A0B4C">
                              <w:t xml:space="preserve"> i blokker</w:t>
                            </w:r>
                            <w:r w:rsidRPr="002A0B4C">
                              <w:t xml:space="preserve"> på Tøyen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02E2FC" id="_x0000_s1031" type="#_x0000_t202" style="position:absolute;margin-left:325.75pt;margin-top:177pt;width:218.5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" stroked="f">
                <v:textbox style="mso-fit-shape-to-text:t" inset="0,0,0,0">
                  <w:txbxContent>
                    <w:p w14:paraId="0A5796B7" w14:textId="10234171" w:rsidR="00D3201B" w:rsidRPr="004315EA" w:rsidRDefault="00D3201B" w:rsidP="00D3201B">
                      <w:pPr>
                        <w:pStyle w:val="Caption"/>
                        <w:rPr>
                          <w:noProof/>
                          <w:sz w:val="22"/>
                          <w:szCs w:val="22"/>
                        </w:rPr>
                      </w:pPr>
                      <w:r>
                        <w:t xml:space="preserve">Figur </w:t>
                      </w:r>
                      <w:r>
                        <w:fldChar w:fldCharType="begin"/>
                      </w:r>
                      <w:r>
                        <w:instrText xml:space="preserve"> SEQ Figur \* ARABIC </w:instrText>
                      </w:r>
                      <w:r>
                        <w:fldChar w:fldCharType="separate"/>
                      </w:r>
                      <w:r w:rsidR="00AC5887">
                        <w:rPr>
                          <w:noProof/>
                        </w:rPr>
                        <w:t>6</w:t>
                      </w:r>
                      <w:r>
                        <w:fldChar w:fldCharType="end"/>
                      </w:r>
                      <w:r w:rsidRPr="002A0B4C">
                        <w:t xml:space="preserve"> Dørbanking</w:t>
                      </w:r>
                      <w:r w:rsidR="002A0B4C" w:rsidRPr="002A0B4C">
                        <w:t xml:space="preserve"> i blokker</w:t>
                      </w:r>
                      <w:r w:rsidRPr="002A0B4C">
                        <w:t xml:space="preserve"> på Tøyen</w:t>
                      </w:r>
                    </w:p>
                  </w:txbxContent>
                </v:textbox>
                <w10:wrap type="square"/>
              </v:shape>
            </w:pict>
          </mc:Fallback>
        </mc:AlternateContent>
      </w:r>
      <w:r>
        <w:rPr>
          <w:noProof/>
        </w:rPr>
        <w:drawing>
          <wp:anchor distT="0" distB="0" distL="114300" distR="114300" simplePos="0" relativeHeight="251669504" behindDoc="0" locked="0" layoutInCell="1" allowOverlap="1" wp14:anchorId="75F1082D" wp14:editId="1B7299E8">
            <wp:simplePos x="0" y="0"/>
            <wp:positionH relativeFrom="column">
              <wp:posOffset>4137161</wp:posOffset>
            </wp:positionH>
            <wp:positionV relativeFrom="paragraph">
              <wp:posOffset>118979</wp:posOffset>
            </wp:positionV>
            <wp:extent cx="2774950" cy="2080895"/>
            <wp:effectExtent l="0" t="0" r="6350" b="1905"/>
            <wp:wrapSquare wrapText="bothSides"/>
            <wp:docPr id="1484076402" name="Picture 6" descr="A group of men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76402" name="Picture 6" descr="A group of men taking a selfi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4950" cy="2080895"/>
                    </a:xfrm>
                    <a:prstGeom prst="rect">
                      <a:avLst/>
                    </a:prstGeom>
                  </pic:spPr>
                </pic:pic>
              </a:graphicData>
            </a:graphic>
            <wp14:sizeRelH relativeFrom="page">
              <wp14:pctWidth>0</wp14:pctWidth>
            </wp14:sizeRelH>
            <wp14:sizeRelV relativeFrom="page">
              <wp14:pctHeight>0</wp14:pctHeight>
            </wp14:sizeRelV>
          </wp:anchor>
        </w:drawing>
      </w:r>
      <w:r w:rsidR="00D8659A" w:rsidRPr="00D8659A">
        <w:rPr>
          <w:u w:val="single"/>
        </w:rPr>
        <w:t>Valgkamp:</w:t>
      </w:r>
    </w:p>
    <w:p w14:paraId="00113F1D" w14:textId="1515E0CB" w:rsidR="006D77CB" w:rsidRDefault="006D77CB" w:rsidP="006D77CB">
      <w:r>
        <w:t xml:space="preserve">På årsmøtet som var hadde vi ingen som var klare for å være valgkampansvarlig. Vi endte med å løse dette ved å gjøre lagsstyret ansvarlig for valgkampen, og vedta en ikke alt for ambisiøs, men ganske gjennomførbar valgkampplan. </w:t>
      </w:r>
    </w:p>
    <w:p w14:paraId="35E35FBF" w14:textId="6AF87B3C" w:rsidR="008D1D60" w:rsidRPr="00D8659A" w:rsidRDefault="008D1D60" w:rsidP="006D77CB">
      <w:r>
        <w:t xml:space="preserve">Vi arrangerte </w:t>
      </w:r>
      <w:r w:rsidR="00C56D67">
        <w:t>rundt</w:t>
      </w:r>
      <w:r>
        <w:t xml:space="preserve"> 10 stands i løpet av valgkampen, henholdsvis på Sognsvann, Storo Storsenter og ved Nydalen/Gullhaug Torg</w:t>
      </w:r>
      <w:r w:rsidR="006D77CB">
        <w:t xml:space="preserve">, i tillegg til å støtte opp om fylkeslagets boder og arrangementer. </w:t>
      </w:r>
      <w:r>
        <w:t>Sunniva og Lars-Marius tok ansvar for standene på Sognsvann, mens Rune tok seg av stands på Storo Storsenter, noe som fungerte godt som arbeidsdeling. Vi hadde også en felles-stand i Nydalen/Gullhaug Torg med de rødgrønne partiene i regi av Fagforbundet, noe som har blitt en tradisjon</w:t>
      </w:r>
      <w:r w:rsidR="006D77CB">
        <w:t xml:space="preserve"> og bør gjentas i fremtidige valgkamper. En del av laget var ikke så motivert for valgkamp, men vi løste dette ved å mobilisere nye medlemmer, spesielt via SMS-systemet Strex. Vi hadde </w:t>
      </w:r>
      <w:r w:rsidR="00C56D67">
        <w:t>omtrent</w:t>
      </w:r>
      <w:r w:rsidR="006D77CB">
        <w:t xml:space="preserve"> 20 lagsmedlemmer ute på minst en stand i løpet av valgkampen.</w:t>
      </w:r>
    </w:p>
    <w:p w14:paraId="701B7331" w14:textId="2A8874B6" w:rsidR="00D8659A" w:rsidRDefault="00D8659A" w:rsidP="0096535F"/>
    <w:p w14:paraId="0245956B" w14:textId="18DD26C9" w:rsidR="00A301B4" w:rsidRPr="006D77CB" w:rsidRDefault="00D8659A" w:rsidP="0096535F">
      <w:pPr>
        <w:rPr>
          <w:u w:val="single"/>
        </w:rPr>
      </w:pPr>
      <w:r w:rsidRPr="006D77CB">
        <w:rPr>
          <w:u w:val="single"/>
        </w:rPr>
        <w:t>Styremøter i perioden:</w:t>
      </w:r>
    </w:p>
    <w:p w14:paraId="0BDEA2EF" w14:textId="67E380E3" w:rsidR="00D8659A" w:rsidRDefault="003A6B45" w:rsidP="0096535F">
      <w:r>
        <w:rPr>
          <w:noProof/>
        </w:rPr>
        <mc:AlternateContent>
          <mc:Choice Requires="wps">
            <w:drawing>
              <wp:anchor distT="0" distB="0" distL="114300" distR="114300" simplePos="0" relativeHeight="251691008" behindDoc="0" locked="0" layoutInCell="1" allowOverlap="1" wp14:anchorId="2C19740A" wp14:editId="7AECFD11">
                <wp:simplePos x="0" y="0"/>
                <wp:positionH relativeFrom="column">
                  <wp:posOffset>4077335</wp:posOffset>
                </wp:positionH>
                <wp:positionV relativeFrom="paragraph">
                  <wp:posOffset>3056890</wp:posOffset>
                </wp:positionV>
                <wp:extent cx="2749550" cy="635"/>
                <wp:effectExtent l="0" t="0" r="6350" b="12065"/>
                <wp:wrapSquare wrapText="bothSides"/>
                <wp:docPr id="1219351014" name="Text Box 1"/>
                <wp:cNvGraphicFramePr/>
                <a:graphic xmlns:a="http://schemas.openxmlformats.org/drawingml/2006/main">
                  <a:graphicData uri="http://schemas.microsoft.com/office/word/2010/wordprocessingShape">
                    <wps:wsp>
                      <wps:cNvSpPr txBox="1"/>
                      <wps:spPr>
                        <a:xfrm>
                          <a:off x="0" y="0"/>
                          <a:ext cx="2749550" cy="635"/>
                        </a:xfrm>
                        <a:prstGeom prst="rect">
                          <a:avLst/>
                        </a:prstGeom>
                        <a:solidFill>
                          <a:prstClr val="white"/>
                        </a:solidFill>
                        <a:ln>
                          <a:noFill/>
                        </a:ln>
                      </wps:spPr>
                      <wps:txbx>
                        <w:txbxContent>
                          <w:p w14:paraId="39543A3D" w14:textId="6606E1EB" w:rsidR="003A6B45" w:rsidRPr="00120022" w:rsidRDefault="003A6B45" w:rsidP="003A6B45">
                            <w:pPr>
                              <w:pStyle w:val="Caption"/>
                              <w:rPr>
                                <w:noProof/>
                                <w:sz w:val="22"/>
                                <w:szCs w:val="22"/>
                              </w:rPr>
                            </w:pPr>
                            <w:r>
                              <w:t xml:space="preserve">Figur </w:t>
                            </w:r>
                            <w:fldSimple w:instr=" SEQ Figur \* ARABIC ">
                              <w:r w:rsidR="00AC5887">
                                <w:rPr>
                                  <w:noProof/>
                                </w:rPr>
                                <w:t>7</w:t>
                              </w:r>
                            </w:fldSimple>
                            <w:r w:rsidRPr="003A6B45">
                              <w:t xml:space="preserve"> Overbevisning av velgere i Nydalen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19740A" id="_x0000_s1032" type="#_x0000_t202" style="position:absolute;margin-left:321.05pt;margin-top:240.7pt;width:216.5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" stroked="f">
                <v:textbox style="mso-fit-shape-to-text:t" inset="0,0,0,0">
                  <w:txbxContent>
                    <w:p w14:paraId="39543A3D" w14:textId="6606E1EB" w:rsidR="003A6B45" w:rsidRPr="00120022" w:rsidRDefault="003A6B45" w:rsidP="003A6B45">
                      <w:pPr>
                        <w:pStyle w:val="Caption"/>
                        <w:rPr>
                          <w:noProof/>
                          <w:sz w:val="22"/>
                          <w:szCs w:val="22"/>
                        </w:rPr>
                      </w:pPr>
                      <w:r>
                        <w:t xml:space="preserve">Figur </w:t>
                      </w:r>
                      <w:r>
                        <w:fldChar w:fldCharType="begin"/>
                      </w:r>
                      <w:r>
                        <w:instrText xml:space="preserve"> SEQ Figur \* ARABIC </w:instrText>
                      </w:r>
                      <w:r>
                        <w:fldChar w:fldCharType="separate"/>
                      </w:r>
                      <w:r w:rsidR="00AC5887">
                        <w:rPr>
                          <w:noProof/>
                        </w:rPr>
                        <w:t>7</w:t>
                      </w:r>
                      <w:r>
                        <w:fldChar w:fldCharType="end"/>
                      </w:r>
                      <w:r w:rsidRPr="003A6B45">
                        <w:t xml:space="preserve"> Overbevisning av velgere i Nydalen</w:t>
                      </w:r>
                    </w:p>
                  </w:txbxContent>
                </v:textbox>
                <w10:wrap type="square"/>
              </v:shape>
            </w:pict>
          </mc:Fallback>
        </mc:AlternateContent>
      </w:r>
      <w:r>
        <w:rPr>
          <w:noProof/>
        </w:rPr>
        <w:drawing>
          <wp:anchor distT="0" distB="0" distL="114300" distR="114300" simplePos="0" relativeHeight="251672576" behindDoc="1" locked="0" layoutInCell="1" allowOverlap="1" wp14:anchorId="53CCC72A" wp14:editId="3ACE3885">
            <wp:simplePos x="0" y="0"/>
            <wp:positionH relativeFrom="column">
              <wp:posOffset>4077530</wp:posOffset>
            </wp:positionH>
            <wp:positionV relativeFrom="paragraph">
              <wp:posOffset>358666</wp:posOffset>
            </wp:positionV>
            <wp:extent cx="2749550" cy="2641600"/>
            <wp:effectExtent l="0" t="0" r="6350" b="0"/>
            <wp:wrapSquare wrapText="bothSides"/>
            <wp:docPr id="1203322743" name="Picture 7" descr="A group of people standing on a board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322743" name="Picture 7" descr="A group of people standing on a boardwalk&#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9550" cy="2641600"/>
                    </a:xfrm>
                    <a:prstGeom prst="rect">
                      <a:avLst/>
                    </a:prstGeom>
                  </pic:spPr>
                </pic:pic>
              </a:graphicData>
            </a:graphic>
            <wp14:sizeRelH relativeFrom="page">
              <wp14:pctWidth>0</wp14:pctWidth>
            </wp14:sizeRelH>
            <wp14:sizeRelV relativeFrom="page">
              <wp14:pctHeight>0</wp14:pctHeight>
            </wp14:sizeRelV>
          </wp:anchor>
        </w:drawing>
      </w:r>
      <w:r>
        <w:t xml:space="preserve">Vi holdt styremøter den </w:t>
      </w:r>
      <w:r w:rsidR="00D8659A">
        <w:t xml:space="preserve">20. februar, 13. mars, 24. april, 20. mai, 16. juni, 14. august, 11. september, 7. oktober, 13. november, </w:t>
      </w:r>
      <w:r>
        <w:t>4. desember og</w:t>
      </w:r>
      <w:r w:rsidR="00D8659A">
        <w:t xml:space="preserve"> 6. januar – totalt 11 møter. Det har vært en god nytte å sette opp styremøtedatoer for et halvår av veien – da er det greit å sørge for at man møtes jevnlig. Vi vil anbefale neste års styre å gjøre tilsvarende.</w:t>
      </w:r>
    </w:p>
    <w:p w14:paraId="1BB871CD" w14:textId="60B69AE3" w:rsidR="00411A5C" w:rsidRDefault="00FB1927" w:rsidP="0096535F">
      <w:r w:rsidRPr="0007137D">
        <w:rPr>
          <w:u w:val="single"/>
        </w:rPr>
        <w:t>Annen aktivitet</w:t>
      </w:r>
      <w:r>
        <w:t xml:space="preserve">: </w:t>
      </w:r>
      <w:r w:rsidR="009E19C3">
        <w:t>Vi fikk o</w:t>
      </w:r>
      <w:r w:rsidR="00E0252F">
        <w:t>ppslag i Nordre Aker Budstikke</w:t>
      </w:r>
      <w:r w:rsidR="006D77CB">
        <w:t xml:space="preserve"> og</w:t>
      </w:r>
      <w:r w:rsidR="00E0252F">
        <w:t xml:space="preserve"> Avisa Oslo</w:t>
      </w:r>
      <w:r w:rsidR="006D77CB">
        <w:t xml:space="preserve"> </w:t>
      </w:r>
      <w:r w:rsidR="00E0252F">
        <w:t>angående bydelsarbeid.</w:t>
      </w:r>
    </w:p>
    <w:p w14:paraId="2B455C9C" w14:textId="669E6597" w:rsidR="00E0252F" w:rsidRDefault="00AC5887" w:rsidP="00072647">
      <w:pPr>
        <w:rPr>
          <w:u w:val="single"/>
        </w:rPr>
      </w:pPr>
      <w:r>
        <w:rPr>
          <w:noProof/>
        </w:rPr>
        <mc:AlternateContent>
          <mc:Choice Requires="wps">
            <w:drawing>
              <wp:anchor distT="0" distB="0" distL="114300" distR="114300" simplePos="0" relativeHeight="251694080" behindDoc="0" locked="0" layoutInCell="1" allowOverlap="1" wp14:anchorId="65AC47CA" wp14:editId="609F22B5">
                <wp:simplePos x="0" y="0"/>
                <wp:positionH relativeFrom="column">
                  <wp:posOffset>13335</wp:posOffset>
                </wp:positionH>
                <wp:positionV relativeFrom="paragraph">
                  <wp:posOffset>4532630</wp:posOffset>
                </wp:positionV>
                <wp:extent cx="3260090" cy="635"/>
                <wp:effectExtent l="0" t="0" r="3810" b="12065"/>
                <wp:wrapSquare wrapText="bothSides"/>
                <wp:docPr id="156264863" name="Text Box 1"/>
                <wp:cNvGraphicFramePr/>
                <a:graphic xmlns:a="http://schemas.openxmlformats.org/drawingml/2006/main">
                  <a:graphicData uri="http://schemas.microsoft.com/office/word/2010/wordprocessingShape">
                    <wps:wsp>
                      <wps:cNvSpPr txBox="1"/>
                      <wps:spPr>
                        <a:xfrm>
                          <a:off x="0" y="0"/>
                          <a:ext cx="3260090" cy="635"/>
                        </a:xfrm>
                        <a:prstGeom prst="rect">
                          <a:avLst/>
                        </a:prstGeom>
                        <a:solidFill>
                          <a:prstClr val="white"/>
                        </a:solidFill>
                        <a:ln>
                          <a:noFill/>
                        </a:ln>
                      </wps:spPr>
                      <wps:txbx>
                        <w:txbxContent>
                          <w:p w14:paraId="44E10148" w14:textId="219286F4" w:rsidR="00AC5887" w:rsidRPr="00820EAD" w:rsidRDefault="00AC5887" w:rsidP="00AC5887">
                            <w:pPr>
                              <w:pStyle w:val="Caption"/>
                              <w:rPr>
                                <w:noProof/>
                                <w:sz w:val="22"/>
                                <w:szCs w:val="22"/>
                                <w:u w:val="single"/>
                              </w:rPr>
                            </w:pPr>
                            <w:r>
                              <w:t xml:space="preserve">Figur </w:t>
                            </w:r>
                            <w:fldSimple w:instr=" SEQ Figur \* ARABIC ">
                              <w:r>
                                <w:rPr>
                                  <w:noProof/>
                                </w:rPr>
                                <w:t>8</w:t>
                              </w:r>
                            </w:fldSimple>
                            <w:r w:rsidRPr="00AC5887">
                              <w:t xml:space="preserve"> Ute på stand ved Storo Storsenter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5AC47CA" id="_x0000_s1033" type="#_x0000_t202" style="position:absolute;margin-left:1.05pt;margin-top:356.9pt;width:256.7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" stroked="f">
                <v:textbox style="mso-fit-shape-to-text:t" inset="0,0,0,0">
                  <w:txbxContent>
                    <w:p w14:paraId="44E10148" w14:textId="219286F4" w:rsidR="00AC5887" w:rsidRPr="00820EAD" w:rsidRDefault="00AC5887" w:rsidP="00AC5887">
                      <w:pPr>
                        <w:pStyle w:val="Caption"/>
                        <w:rPr>
                          <w:noProof/>
                          <w:sz w:val="22"/>
                          <w:szCs w:val="22"/>
                          <w:u w:val="single"/>
                        </w:rPr>
                      </w:pPr>
                      <w:r>
                        <w:t xml:space="preserve">Figur </w:t>
                      </w:r>
                      <w:r>
                        <w:fldChar w:fldCharType="begin"/>
                      </w:r>
                      <w:r>
                        <w:instrText xml:space="preserve"> SEQ Figur \* ARABIC </w:instrText>
                      </w:r>
                      <w:r>
                        <w:fldChar w:fldCharType="separate"/>
                      </w:r>
                      <w:r>
                        <w:rPr>
                          <w:noProof/>
                        </w:rPr>
                        <w:t>8</w:t>
                      </w:r>
                      <w:r>
                        <w:fldChar w:fldCharType="end"/>
                      </w:r>
                      <w:r w:rsidRPr="00AC5887">
                        <w:t xml:space="preserve"> Ute på stand ved Storo Storsenter</w:t>
                      </w:r>
                    </w:p>
                  </w:txbxContent>
                </v:textbox>
                <w10:wrap type="square"/>
              </v:shape>
            </w:pict>
          </mc:Fallback>
        </mc:AlternateContent>
      </w:r>
      <w:r>
        <w:rPr>
          <w:noProof/>
          <w:u w:val="single"/>
        </w:rPr>
        <w:drawing>
          <wp:anchor distT="0" distB="0" distL="114300" distR="114300" simplePos="0" relativeHeight="251692032" behindDoc="0" locked="0" layoutInCell="1" allowOverlap="1" wp14:anchorId="25352040" wp14:editId="42B3C135">
            <wp:simplePos x="0" y="0"/>
            <wp:positionH relativeFrom="column">
              <wp:posOffset>13564</wp:posOffset>
            </wp:positionH>
            <wp:positionV relativeFrom="paragraph">
              <wp:posOffset>196406</wp:posOffset>
            </wp:positionV>
            <wp:extent cx="3260090" cy="4347210"/>
            <wp:effectExtent l="0" t="0" r="3810" b="0"/>
            <wp:wrapSquare wrapText="bothSides"/>
            <wp:docPr id="848300455" name="Picture 13" descr="A person and person stand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300455" name="Picture 13" descr="A person and person standing outside&#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60090" cy="4347210"/>
                    </a:xfrm>
                    <a:prstGeom prst="rect">
                      <a:avLst/>
                    </a:prstGeom>
                  </pic:spPr>
                </pic:pic>
              </a:graphicData>
            </a:graphic>
            <wp14:sizeRelH relativeFrom="page">
              <wp14:pctWidth>0</wp14:pctWidth>
            </wp14:sizeRelH>
            <wp14:sizeRelV relativeFrom="page">
              <wp14:pctHeight>0</wp14:pctHeight>
            </wp14:sizeRelV>
          </wp:anchor>
        </w:drawing>
      </w:r>
    </w:p>
    <w:p w14:paraId="6C4712F5" w14:textId="15C853A8" w:rsidR="0096535F" w:rsidRDefault="00D3201B" w:rsidP="00072647">
      <w:pPr>
        <w:rPr>
          <w:u w:val="single"/>
        </w:rPr>
      </w:pPr>
      <w:r>
        <w:rPr>
          <w:noProof/>
        </w:rPr>
        <w:lastRenderedPageBreak/>
        <mc:AlternateContent>
          <mc:Choice Requires="wps">
            <w:drawing>
              <wp:anchor distT="0" distB="0" distL="114300" distR="114300" simplePos="0" relativeHeight="251677696" behindDoc="0" locked="0" layoutInCell="1" allowOverlap="1" wp14:anchorId="70FDA667" wp14:editId="4A48FEB0">
                <wp:simplePos x="0" y="0"/>
                <wp:positionH relativeFrom="column">
                  <wp:posOffset>4036695</wp:posOffset>
                </wp:positionH>
                <wp:positionV relativeFrom="paragraph">
                  <wp:posOffset>5175250</wp:posOffset>
                </wp:positionV>
                <wp:extent cx="2860040" cy="635"/>
                <wp:effectExtent l="0" t="0" r="0" b="12065"/>
                <wp:wrapSquare wrapText="bothSides"/>
                <wp:docPr id="835898852" name="Text Box 1"/>
                <wp:cNvGraphicFramePr/>
                <a:graphic xmlns:a="http://schemas.openxmlformats.org/drawingml/2006/main">
                  <a:graphicData uri="http://schemas.microsoft.com/office/word/2010/wordprocessingShape">
                    <wps:wsp>
                      <wps:cNvSpPr txBox="1"/>
                      <wps:spPr>
                        <a:xfrm>
                          <a:off x="0" y="0"/>
                          <a:ext cx="2860040" cy="635"/>
                        </a:xfrm>
                        <a:prstGeom prst="rect">
                          <a:avLst/>
                        </a:prstGeom>
                        <a:solidFill>
                          <a:prstClr val="white"/>
                        </a:solidFill>
                        <a:ln>
                          <a:noFill/>
                        </a:ln>
                      </wps:spPr>
                      <wps:txbx>
                        <w:txbxContent>
                          <w:p w14:paraId="6579C34A" w14:textId="5B9EFB46" w:rsidR="00D3201B" w:rsidRPr="00D959C5" w:rsidRDefault="00D3201B" w:rsidP="00D3201B">
                            <w:pPr>
                              <w:pStyle w:val="Caption"/>
                              <w:rPr>
                                <w:noProof/>
                                <w:sz w:val="22"/>
                                <w:szCs w:val="22"/>
                              </w:rPr>
                            </w:pPr>
                            <w:r>
                              <w:t xml:space="preserve">Figur </w:t>
                            </w:r>
                            <w:fldSimple w:instr=" SEQ Figur \* ARABIC ">
                              <w:r w:rsidR="00AC5887">
                                <w:rPr>
                                  <w:noProof/>
                                </w:rPr>
                                <w:t>9</w:t>
                              </w:r>
                            </w:fldSimple>
                            <w:r w:rsidRPr="00D3201B">
                              <w:t xml:space="preserve"> Tre generasjoner på stand ved Sognsvann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0FDA667" id="_x0000_s1034" type="#_x0000_t202" style="position:absolute;margin-left:317.85pt;margin-top:407.5pt;width:225.2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" stroked="f">
                <v:textbox style="mso-fit-shape-to-text:t" inset="0,0,0,0">
                  <w:txbxContent>
                    <w:p w14:paraId="6579C34A" w14:textId="5B9EFB46" w:rsidR="00D3201B" w:rsidRPr="00D959C5" w:rsidRDefault="00D3201B" w:rsidP="00D3201B">
                      <w:pPr>
                        <w:pStyle w:val="Caption"/>
                        <w:rPr>
                          <w:noProof/>
                          <w:sz w:val="22"/>
                          <w:szCs w:val="22"/>
                        </w:rPr>
                      </w:pPr>
                      <w:r>
                        <w:t xml:space="preserve">Figur </w:t>
                      </w:r>
                      <w:r>
                        <w:fldChar w:fldCharType="begin"/>
                      </w:r>
                      <w:r>
                        <w:instrText xml:space="preserve"> SEQ Figur \* ARABIC </w:instrText>
                      </w:r>
                      <w:r>
                        <w:fldChar w:fldCharType="separate"/>
                      </w:r>
                      <w:r w:rsidR="00AC5887">
                        <w:rPr>
                          <w:noProof/>
                        </w:rPr>
                        <w:t>9</w:t>
                      </w:r>
                      <w:r>
                        <w:fldChar w:fldCharType="end"/>
                      </w:r>
                      <w:r w:rsidRPr="00D3201B">
                        <w:t xml:space="preserve"> Tre generasjoner på stand ved Sognsvann</w:t>
                      </w:r>
                    </w:p>
                  </w:txbxContent>
                </v:textbox>
                <w10:wrap type="square"/>
              </v:shape>
            </w:pict>
          </mc:Fallback>
        </mc:AlternateContent>
      </w:r>
      <w:r>
        <w:rPr>
          <w:noProof/>
        </w:rPr>
        <w:drawing>
          <wp:anchor distT="0" distB="0" distL="114300" distR="114300" simplePos="0" relativeHeight="251675648" behindDoc="0" locked="0" layoutInCell="1" allowOverlap="1" wp14:anchorId="78560358" wp14:editId="6D5F895D">
            <wp:simplePos x="0" y="0"/>
            <wp:positionH relativeFrom="column">
              <wp:posOffset>4037213</wp:posOffset>
            </wp:positionH>
            <wp:positionV relativeFrom="paragraph">
              <wp:posOffset>126365</wp:posOffset>
            </wp:positionV>
            <wp:extent cx="2860040" cy="4991735"/>
            <wp:effectExtent l="0" t="0" r="0" b="0"/>
            <wp:wrapSquare wrapText="bothSides"/>
            <wp:docPr id="1263911339" name="Picture 8" descr="A group of people standing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11339" name="Picture 8" descr="A group of people standing outside&#10;&#10;AI-generated content may be incorrect."/>
                    <pic:cNvPicPr/>
                  </pic:nvPicPr>
                  <pic:blipFill rotWithShape="1">
                    <a:blip r:embed="rId22" cstate="print">
                      <a:extLst>
                        <a:ext uri="{28A0092B-C50C-407E-A947-70E740481C1C}">
                          <a14:useLocalDpi xmlns:a14="http://schemas.microsoft.com/office/drawing/2010/main" val="0"/>
                        </a:ext>
                      </a:extLst>
                    </a:blip>
                    <a:srcRect l="14941" t="8611" r="20909" b="7446"/>
                    <a:stretch>
                      <a:fillRect/>
                    </a:stretch>
                  </pic:blipFill>
                  <pic:spPr bwMode="auto">
                    <a:xfrm>
                      <a:off x="0" y="0"/>
                      <a:ext cx="2860040" cy="4991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535F">
        <w:rPr>
          <w:u w:val="single"/>
        </w:rPr>
        <w:t>B</w:t>
      </w:r>
      <w:r w:rsidR="00E10694" w:rsidRPr="00E72066">
        <w:rPr>
          <w:u w:val="single"/>
        </w:rPr>
        <w:t>ydelsutvalge</w:t>
      </w:r>
      <w:r w:rsidR="00E10694" w:rsidRPr="0096535F">
        <w:rPr>
          <w:u w:val="single"/>
        </w:rPr>
        <w:t>t</w:t>
      </w:r>
      <w:r w:rsidR="00E72066" w:rsidRPr="0096535F">
        <w:rPr>
          <w:u w:val="single"/>
        </w:rPr>
        <w:t xml:space="preserve"> </w:t>
      </w:r>
      <w:r w:rsidR="0096535F" w:rsidRPr="0096535F">
        <w:rPr>
          <w:u w:val="single"/>
        </w:rPr>
        <w:t>for</w:t>
      </w:r>
      <w:r w:rsidR="00E10694" w:rsidRPr="0096535F">
        <w:rPr>
          <w:u w:val="single"/>
        </w:rPr>
        <w:t xml:space="preserve"> Nordre Aker</w:t>
      </w:r>
      <w:r w:rsidR="0096535F">
        <w:rPr>
          <w:u w:val="single"/>
        </w:rPr>
        <w:t>:</w:t>
      </w:r>
    </w:p>
    <w:p w14:paraId="796D1923" w14:textId="7731DCBD" w:rsidR="00E0252F" w:rsidRDefault="00467083" w:rsidP="00072647">
      <w:r>
        <w:t>Nordre Aker Bydelsutvalg har følgende maktbalanse:</w:t>
      </w:r>
    </w:p>
    <w:p w14:paraId="4D8AE915" w14:textId="55DEC078" w:rsidR="00467083" w:rsidRDefault="00467083" w:rsidP="00072647">
      <w:r>
        <w:t>Borgerlige: 8 medlemmer (5 H, 2 V, 1 FrP)</w:t>
      </w:r>
    </w:p>
    <w:p w14:paraId="66360F36" w14:textId="07C7BBA5" w:rsidR="00467083" w:rsidRDefault="00467083" w:rsidP="00072647">
      <w:r>
        <w:t>Rød-grønne: 7 medlemmer (2 Ap, 2 MDG, 2 SV, 1 R)</w:t>
      </w:r>
    </w:p>
    <w:p w14:paraId="098C852D" w14:textId="22280ACE" w:rsidR="00467083" w:rsidRDefault="00467083" w:rsidP="00072647"/>
    <w:p w14:paraId="25133867" w14:textId="55574B38" w:rsidR="00A301B4" w:rsidRDefault="00467083" w:rsidP="00A301B4">
      <w:r>
        <w:t>Dette betyr at de borgerlige har flertall, men et knapt et, og om vi holder de rød-grønne samlet og overbeviser minst en av de borgerlige, kan vi få gjennomslag. Mye av innsats har derfor gått på å organisere de rød-grønne inn i en felles blokk</w:t>
      </w:r>
      <w:r w:rsidR="00A301B4">
        <w:t>.</w:t>
      </w:r>
    </w:p>
    <w:p w14:paraId="2CD4DC5F" w14:textId="08258BFF" w:rsidR="00467083" w:rsidRDefault="00467083" w:rsidP="00072647">
      <w:r>
        <w:t>Viktige gjennomslag:</w:t>
      </w:r>
    </w:p>
    <w:p w14:paraId="3B641631" w14:textId="1D3DDFE7" w:rsidR="00467083" w:rsidRDefault="00467083" w:rsidP="00467083">
      <w:pPr>
        <w:pStyle w:val="ListParagraph"/>
        <w:numPr>
          <w:ilvl w:val="0"/>
          <w:numId w:val="1"/>
        </w:numPr>
      </w:pPr>
      <w:r>
        <w:t xml:space="preserve">Stoppet </w:t>
      </w:r>
      <w:r w:rsidR="00D8659A">
        <w:t>nedleggingen av Tåsen seniorsenter</w:t>
      </w:r>
    </w:p>
    <w:p w14:paraId="26163D75" w14:textId="65153E48" w:rsidR="00D8659A" w:rsidRDefault="00D8659A" w:rsidP="00467083">
      <w:pPr>
        <w:pStyle w:val="ListParagraph"/>
        <w:numPr>
          <w:ilvl w:val="0"/>
          <w:numId w:val="1"/>
        </w:numPr>
      </w:pPr>
      <w:r>
        <w:t>Skolebehovsplanen</w:t>
      </w:r>
      <w:r w:rsidR="00327D20">
        <w:t>:</w:t>
      </w:r>
      <w:r>
        <w:t xml:space="preserve"> </w:t>
      </w:r>
      <w:r w:rsidR="00327D20">
        <w:t>hindret</w:t>
      </w:r>
      <w:r>
        <w:t xml:space="preserve"> nedleggingen av Maridalen skole</w:t>
      </w:r>
    </w:p>
    <w:p w14:paraId="2DD71CA0" w14:textId="2C083C9A" w:rsidR="00467083" w:rsidRDefault="00A301B4" w:rsidP="004F02F8">
      <w:pPr>
        <w:pStyle w:val="ListParagraph"/>
        <w:numPr>
          <w:ilvl w:val="0"/>
          <w:numId w:val="1"/>
        </w:numPr>
      </w:pPr>
      <w:r>
        <w:t>Midlertidig h</w:t>
      </w:r>
      <w:r w:rsidR="00467083">
        <w:t>elikopterlandingsplass</w:t>
      </w:r>
      <w:r w:rsidR="004F02F8">
        <w:t>: Presset OUS på bedre støysikring av boliger i nabolaget</w:t>
      </w:r>
    </w:p>
    <w:p w14:paraId="08B92DBA" w14:textId="6A12E8D8" w:rsidR="006D77CB" w:rsidRDefault="006D77CB" w:rsidP="004F02F8">
      <w:pPr>
        <w:pStyle w:val="ListParagraph"/>
        <w:numPr>
          <w:ilvl w:val="0"/>
          <w:numId w:val="1"/>
        </w:numPr>
      </w:pPr>
      <w:r>
        <w:t>Fulgte opp rapporter om dårlig bemanning, høyt press og medisinske avvik i Berg Gård spesialbarnehage</w:t>
      </w:r>
    </w:p>
    <w:p w14:paraId="19903DC8" w14:textId="1CFCC046" w:rsidR="00D25A42" w:rsidRPr="00D25A42" w:rsidRDefault="00D25A42" w:rsidP="00D25A42">
      <w:r w:rsidRPr="00D25A42">
        <w:t xml:space="preserve">Bydelsbudsjettene har vært preget av kutt, ettersom Høyre/Venstre-byrået gradvis fjerner eiendomsskatten i Oslo, og inntektstapet på over 400 milliarder kr årlig dekkes inn ved å kutte i bydelsbudsjettene. </w:t>
      </w:r>
      <w:r>
        <w:t>Noe har vært mulig å reversere, men langt fra alt.</w:t>
      </w:r>
    </w:p>
    <w:p w14:paraId="3F1984FF" w14:textId="77777777" w:rsidR="00D3201B" w:rsidRDefault="00D3201B" w:rsidP="00D3201B">
      <w:pPr>
        <w:keepNext/>
      </w:pPr>
      <w:r>
        <w:rPr>
          <w:noProof/>
        </w:rPr>
        <w:drawing>
          <wp:inline distT="0" distB="0" distL="0" distR="0" wp14:anchorId="740F5379" wp14:editId="712C3799">
            <wp:extent cx="6645910" cy="2663825"/>
            <wp:effectExtent l="0" t="0" r="0" b="3175"/>
            <wp:docPr id="1793868994" name="Picture 3" descr="A group of people in a room with lapt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68994" name="Picture 3" descr="A group of people in a room with laptop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2663825"/>
                    </a:xfrm>
                    <a:prstGeom prst="rect">
                      <a:avLst/>
                    </a:prstGeom>
                  </pic:spPr>
                </pic:pic>
              </a:graphicData>
            </a:graphic>
          </wp:inline>
        </w:drawing>
      </w:r>
    </w:p>
    <w:p w14:paraId="37BCBEEE" w14:textId="62927FCE" w:rsidR="00D25A42" w:rsidRPr="00D3201B" w:rsidRDefault="00D3201B" w:rsidP="00D3201B">
      <w:pPr>
        <w:pStyle w:val="Caption"/>
      </w:pPr>
      <w:r>
        <w:t xml:space="preserve">Figur </w:t>
      </w:r>
      <w:fldSimple w:instr=" SEQ Figur \* ARABIC ">
        <w:r w:rsidR="00AC5887">
          <w:rPr>
            <w:noProof/>
          </w:rPr>
          <w:t>10</w:t>
        </w:r>
      </w:fldSimple>
      <w:r w:rsidRPr="00D3201B">
        <w:t xml:space="preserve"> </w:t>
      </w:r>
      <w:r w:rsidR="00956FDB">
        <w:t>Nesten hele</w:t>
      </w:r>
      <w:r w:rsidRPr="00D3201B">
        <w:t xml:space="preserve"> Maridalen skole møtte opp</w:t>
      </w:r>
      <w:r>
        <w:t xml:space="preserve"> i bydelsutvalget</w:t>
      </w:r>
      <w:r w:rsidRPr="00D3201B">
        <w:t xml:space="preserve"> for å protestere den foreslåtte nedleggingen</w:t>
      </w:r>
    </w:p>
    <w:p w14:paraId="731C1270" w14:textId="19C8635C" w:rsidR="00467083" w:rsidRDefault="00467083" w:rsidP="00072647"/>
    <w:p w14:paraId="049DF1DA" w14:textId="1A110D2A" w:rsidR="0096535F" w:rsidRDefault="00A301B4" w:rsidP="00072647">
      <w:r>
        <w:t>Følgende representerer Rødt i bydelen</w:t>
      </w:r>
      <w:r w:rsidR="0096535F">
        <w:t>:</w:t>
      </w:r>
    </w:p>
    <w:p w14:paraId="453A5718" w14:textId="55581970" w:rsidR="0096535F" w:rsidRDefault="0096535F" w:rsidP="00072647">
      <w:r>
        <w:t>Nordre Aker bydelsutvalg: Rune Holm (medlem), Tonje Wigelius Olsen (vara), Claus Fischer (vara), Aslak Sira Myhre (vara), Knut Nærum (vara)</w:t>
      </w:r>
    </w:p>
    <w:p w14:paraId="782F1628" w14:textId="2C9B7633" w:rsidR="0096535F" w:rsidRDefault="0096535F" w:rsidP="00072647">
      <w:r>
        <w:t xml:space="preserve">Nordre Aker miljø-, plan- og samferdselskomite: Claus Fischer (medlem), Sigrid Staurset (vara), </w:t>
      </w:r>
      <w:r w:rsidR="004868D4">
        <w:t>Rune Holm</w:t>
      </w:r>
      <w:r>
        <w:t xml:space="preserve"> (vara)</w:t>
      </w:r>
    </w:p>
    <w:p w14:paraId="131F469A" w14:textId="6671A887" w:rsidR="0096535F" w:rsidRDefault="0096535F" w:rsidP="00072647">
      <w:r>
        <w:lastRenderedPageBreak/>
        <w:t xml:space="preserve">Nordre Aker helse- og </w:t>
      </w:r>
      <w:r w:rsidR="001E643A">
        <w:t>sosialkomite</w:t>
      </w:r>
      <w:r>
        <w:t>: Elisabeth Augdahl Bertonen (observatør)</w:t>
      </w:r>
    </w:p>
    <w:p w14:paraId="572D5FE2" w14:textId="04378C3A" w:rsidR="0096535F" w:rsidRDefault="0096535F" w:rsidP="0096535F">
      <w:r>
        <w:t xml:space="preserve">Nordre Aker kultur- og oppvekstkomite: </w:t>
      </w:r>
      <w:r w:rsidR="00FF14E2">
        <w:t>Sunniva White</w:t>
      </w:r>
      <w:r>
        <w:t xml:space="preserve"> (observatør)</w:t>
      </w:r>
    </w:p>
    <w:p w14:paraId="1C0070CE" w14:textId="534B79B0" w:rsidR="0096535F" w:rsidRDefault="0096535F" w:rsidP="0096535F">
      <w:r>
        <w:t>Nordre Aker råd for personer med funksjonsnedsettelse: Rune Holm (vara)</w:t>
      </w:r>
    </w:p>
    <w:p w14:paraId="3AF86403" w14:textId="755A0054" w:rsidR="0096535F" w:rsidRDefault="0096535F" w:rsidP="0096535F">
      <w:r>
        <w:t>Grefsen skole driftsstyre: Claus Fischer (medlem), Rune Holm (vara)</w:t>
      </w:r>
    </w:p>
    <w:p w14:paraId="75F69161" w14:textId="1798394F" w:rsidR="0096535F" w:rsidRDefault="0096535F" w:rsidP="0096535F">
      <w:r>
        <w:t>Nordberg skole driftsstyre: Rune Holm (nestleder), Claus Fischer (vara)</w:t>
      </w:r>
    </w:p>
    <w:p w14:paraId="268254BD" w14:textId="0332E9BB" w:rsidR="0096535F" w:rsidRDefault="0096535F" w:rsidP="0096535F">
      <w:r>
        <w:t>Nordberg kommunale barnehage samarbeidsutvalg: Brita Østvold (medlem), Rune Holm (vara)</w:t>
      </w:r>
    </w:p>
    <w:p w14:paraId="1C4BFCC9" w14:textId="77777777" w:rsidR="00A301B4" w:rsidRDefault="00A301B4" w:rsidP="00072647"/>
    <w:p w14:paraId="23FD8F4C" w14:textId="3A59068A" w:rsidR="00A01F8C" w:rsidRDefault="00A01F8C" w:rsidP="00072647"/>
    <w:p w14:paraId="3085EA41" w14:textId="35C2644E" w:rsidR="00A01F8C" w:rsidRDefault="004868D4" w:rsidP="00072647">
      <w:r>
        <w:t>10</w:t>
      </w:r>
      <w:r w:rsidR="00A01F8C">
        <w:t>. februar 202</w:t>
      </w:r>
      <w:r>
        <w:t>6</w:t>
      </w:r>
    </w:p>
    <w:p w14:paraId="269F5B4D" w14:textId="77AA89CE" w:rsidR="00555863" w:rsidRDefault="00A01F8C" w:rsidP="00072647">
      <w:r>
        <w:t xml:space="preserve">For </w:t>
      </w:r>
      <w:r w:rsidR="009E19C3">
        <w:t>s</w:t>
      </w:r>
      <w:r w:rsidR="00AE3707">
        <w:t>tyret i Rødt Nordre</w:t>
      </w:r>
      <w:r w:rsidR="008058E8">
        <w:t xml:space="preserve"> Aker</w:t>
      </w:r>
    </w:p>
    <w:p w14:paraId="056BFA07" w14:textId="17C84E8B" w:rsidR="00A01F8C" w:rsidRDefault="0096535F" w:rsidP="00072647">
      <w:r>
        <w:t>Rune Holm</w:t>
      </w:r>
    </w:p>
    <w:p w14:paraId="62D237BC" w14:textId="0A7E63BC" w:rsidR="005679CF" w:rsidRDefault="005679CF" w:rsidP="00072647"/>
    <w:p w14:paraId="2DC4E430" w14:textId="77777777" w:rsidR="00A01F8C" w:rsidRPr="009E7D91" w:rsidRDefault="00A01F8C" w:rsidP="00072647"/>
    <w:sectPr w:rsidR="00A01F8C" w:rsidRPr="009E7D91" w:rsidSect="0033579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01826"/>
    <w:multiLevelType w:val="hybridMultilevel"/>
    <w:tmpl w:val="55CA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EC639F3"/>
    <w:multiLevelType w:val="hybridMultilevel"/>
    <w:tmpl w:val="5302DCB2"/>
    <w:lvl w:ilvl="0" w:tplc="DB504DAC">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5EF92E63"/>
    <w:multiLevelType w:val="hybridMultilevel"/>
    <w:tmpl w:val="2A102928"/>
    <w:lvl w:ilvl="0" w:tplc="0414000F">
      <w:start w:val="1"/>
      <w:numFmt w:val="decimal"/>
      <w:lvlText w:val="%1."/>
      <w:lvlJc w:val="left"/>
      <w:pPr>
        <w:ind w:left="1428" w:hanging="360"/>
      </w:pPr>
      <w:rPr>
        <w:rFonts w:hint="default"/>
      </w:rPr>
    </w:lvl>
    <w:lvl w:ilvl="1" w:tplc="FFFFFFFF" w:tentative="1">
      <w:start w:val="1"/>
      <w:numFmt w:val="bullet"/>
      <w:lvlText w:val="o"/>
      <w:lvlJc w:val="left"/>
      <w:pPr>
        <w:ind w:left="3576" w:hanging="360"/>
      </w:pPr>
      <w:rPr>
        <w:rFonts w:ascii="Courier New" w:hAnsi="Courier New" w:cs="Courier New" w:hint="default"/>
      </w:rPr>
    </w:lvl>
    <w:lvl w:ilvl="2" w:tplc="FFFFFFFF" w:tentative="1">
      <w:start w:val="1"/>
      <w:numFmt w:val="bullet"/>
      <w:lvlText w:val=""/>
      <w:lvlJc w:val="left"/>
      <w:pPr>
        <w:ind w:left="4296" w:hanging="360"/>
      </w:pPr>
      <w:rPr>
        <w:rFonts w:ascii="Wingdings" w:hAnsi="Wingdings" w:hint="default"/>
      </w:rPr>
    </w:lvl>
    <w:lvl w:ilvl="3" w:tplc="FFFFFFFF" w:tentative="1">
      <w:start w:val="1"/>
      <w:numFmt w:val="bullet"/>
      <w:lvlText w:val=""/>
      <w:lvlJc w:val="left"/>
      <w:pPr>
        <w:ind w:left="5016" w:hanging="360"/>
      </w:pPr>
      <w:rPr>
        <w:rFonts w:ascii="Symbol" w:hAnsi="Symbol" w:hint="default"/>
      </w:rPr>
    </w:lvl>
    <w:lvl w:ilvl="4" w:tplc="FFFFFFFF" w:tentative="1">
      <w:start w:val="1"/>
      <w:numFmt w:val="bullet"/>
      <w:lvlText w:val="o"/>
      <w:lvlJc w:val="left"/>
      <w:pPr>
        <w:ind w:left="5736" w:hanging="360"/>
      </w:pPr>
      <w:rPr>
        <w:rFonts w:ascii="Courier New" w:hAnsi="Courier New" w:cs="Courier New" w:hint="default"/>
      </w:rPr>
    </w:lvl>
    <w:lvl w:ilvl="5" w:tplc="FFFFFFFF" w:tentative="1">
      <w:start w:val="1"/>
      <w:numFmt w:val="bullet"/>
      <w:lvlText w:val=""/>
      <w:lvlJc w:val="left"/>
      <w:pPr>
        <w:ind w:left="6456" w:hanging="360"/>
      </w:pPr>
      <w:rPr>
        <w:rFonts w:ascii="Wingdings" w:hAnsi="Wingdings" w:hint="default"/>
      </w:rPr>
    </w:lvl>
    <w:lvl w:ilvl="6" w:tplc="FFFFFFFF" w:tentative="1">
      <w:start w:val="1"/>
      <w:numFmt w:val="bullet"/>
      <w:lvlText w:val=""/>
      <w:lvlJc w:val="left"/>
      <w:pPr>
        <w:ind w:left="7176" w:hanging="360"/>
      </w:pPr>
      <w:rPr>
        <w:rFonts w:ascii="Symbol" w:hAnsi="Symbol" w:hint="default"/>
      </w:rPr>
    </w:lvl>
    <w:lvl w:ilvl="7" w:tplc="FFFFFFFF" w:tentative="1">
      <w:start w:val="1"/>
      <w:numFmt w:val="bullet"/>
      <w:lvlText w:val="o"/>
      <w:lvlJc w:val="left"/>
      <w:pPr>
        <w:ind w:left="7896" w:hanging="360"/>
      </w:pPr>
      <w:rPr>
        <w:rFonts w:ascii="Courier New" w:hAnsi="Courier New" w:cs="Courier New" w:hint="default"/>
      </w:rPr>
    </w:lvl>
    <w:lvl w:ilvl="8" w:tplc="FFFFFFFF" w:tentative="1">
      <w:start w:val="1"/>
      <w:numFmt w:val="bullet"/>
      <w:lvlText w:val=""/>
      <w:lvlJc w:val="left"/>
      <w:pPr>
        <w:ind w:left="8616" w:hanging="360"/>
      </w:pPr>
      <w:rPr>
        <w:rFonts w:ascii="Wingdings" w:hAnsi="Wingdings" w:hint="default"/>
      </w:rPr>
    </w:lvl>
  </w:abstractNum>
  <w:abstractNum w:abstractNumId="3" w15:restartNumberingAfterBreak="0">
    <w:nsid w:val="69D136F2"/>
    <w:multiLevelType w:val="hybridMultilevel"/>
    <w:tmpl w:val="D438ED8A"/>
    <w:lvl w:ilvl="0" w:tplc="DB504DAC">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34952736">
    <w:abstractNumId w:val="1"/>
  </w:num>
  <w:num w:numId="2" w16cid:durableId="1056779407">
    <w:abstractNumId w:val="2"/>
  </w:num>
  <w:num w:numId="3" w16cid:durableId="691109406">
    <w:abstractNumId w:val="0"/>
  </w:num>
  <w:num w:numId="4" w16cid:durableId="5765216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7D91"/>
    <w:rsid w:val="00001101"/>
    <w:rsid w:val="00003ABF"/>
    <w:rsid w:val="00024D81"/>
    <w:rsid w:val="000445A7"/>
    <w:rsid w:val="000563A1"/>
    <w:rsid w:val="0006188A"/>
    <w:rsid w:val="000640F6"/>
    <w:rsid w:val="0007137D"/>
    <w:rsid w:val="00072647"/>
    <w:rsid w:val="00087183"/>
    <w:rsid w:val="000B6466"/>
    <w:rsid w:val="000C434A"/>
    <w:rsid w:val="000C5BAB"/>
    <w:rsid w:val="000E1750"/>
    <w:rsid w:val="000E385E"/>
    <w:rsid w:val="000F112F"/>
    <w:rsid w:val="000F3316"/>
    <w:rsid w:val="000F5E1E"/>
    <w:rsid w:val="00100B81"/>
    <w:rsid w:val="00102122"/>
    <w:rsid w:val="001146B2"/>
    <w:rsid w:val="00132281"/>
    <w:rsid w:val="00140A9C"/>
    <w:rsid w:val="001518B4"/>
    <w:rsid w:val="00167805"/>
    <w:rsid w:val="001755C7"/>
    <w:rsid w:val="00197677"/>
    <w:rsid w:val="001A127E"/>
    <w:rsid w:val="001A12DF"/>
    <w:rsid w:val="001A3367"/>
    <w:rsid w:val="001B7C1F"/>
    <w:rsid w:val="001C7CF0"/>
    <w:rsid w:val="001D3A77"/>
    <w:rsid w:val="001E643A"/>
    <w:rsid w:val="00204699"/>
    <w:rsid w:val="00210CD3"/>
    <w:rsid w:val="00224E9B"/>
    <w:rsid w:val="00250588"/>
    <w:rsid w:val="00267F2D"/>
    <w:rsid w:val="00270ABD"/>
    <w:rsid w:val="00272FA7"/>
    <w:rsid w:val="00293C41"/>
    <w:rsid w:val="002A0B4C"/>
    <w:rsid w:val="002A56F1"/>
    <w:rsid w:val="002B0EB3"/>
    <w:rsid w:val="002C1484"/>
    <w:rsid w:val="002D2D52"/>
    <w:rsid w:val="002F0547"/>
    <w:rsid w:val="00327D20"/>
    <w:rsid w:val="00333D65"/>
    <w:rsid w:val="00335799"/>
    <w:rsid w:val="003419D6"/>
    <w:rsid w:val="00343BD5"/>
    <w:rsid w:val="00344871"/>
    <w:rsid w:val="00345348"/>
    <w:rsid w:val="00357BB0"/>
    <w:rsid w:val="003964E3"/>
    <w:rsid w:val="003A0114"/>
    <w:rsid w:val="003A1014"/>
    <w:rsid w:val="003A33B6"/>
    <w:rsid w:val="003A407F"/>
    <w:rsid w:val="003A4960"/>
    <w:rsid w:val="003A6B45"/>
    <w:rsid w:val="003C1213"/>
    <w:rsid w:val="003C353C"/>
    <w:rsid w:val="003C4F01"/>
    <w:rsid w:val="003C6418"/>
    <w:rsid w:val="003F2E66"/>
    <w:rsid w:val="00403A9B"/>
    <w:rsid w:val="00411A5C"/>
    <w:rsid w:val="0042103E"/>
    <w:rsid w:val="004211CE"/>
    <w:rsid w:val="00422B43"/>
    <w:rsid w:val="0042438A"/>
    <w:rsid w:val="004409A6"/>
    <w:rsid w:val="00467083"/>
    <w:rsid w:val="00473F31"/>
    <w:rsid w:val="00477C38"/>
    <w:rsid w:val="0048427F"/>
    <w:rsid w:val="004868D4"/>
    <w:rsid w:val="004908C6"/>
    <w:rsid w:val="004B0A96"/>
    <w:rsid w:val="004B236B"/>
    <w:rsid w:val="004D513E"/>
    <w:rsid w:val="004D575A"/>
    <w:rsid w:val="004E2345"/>
    <w:rsid w:val="004F02F8"/>
    <w:rsid w:val="005015EF"/>
    <w:rsid w:val="00507872"/>
    <w:rsid w:val="00511202"/>
    <w:rsid w:val="00520343"/>
    <w:rsid w:val="00527348"/>
    <w:rsid w:val="00533F16"/>
    <w:rsid w:val="00536646"/>
    <w:rsid w:val="00543CBC"/>
    <w:rsid w:val="00555863"/>
    <w:rsid w:val="00555F85"/>
    <w:rsid w:val="005679CF"/>
    <w:rsid w:val="005746DA"/>
    <w:rsid w:val="00583A3A"/>
    <w:rsid w:val="005856E2"/>
    <w:rsid w:val="005A1374"/>
    <w:rsid w:val="005B3A54"/>
    <w:rsid w:val="00601D5F"/>
    <w:rsid w:val="006231B4"/>
    <w:rsid w:val="006358F0"/>
    <w:rsid w:val="00655515"/>
    <w:rsid w:val="0066607C"/>
    <w:rsid w:val="00694D71"/>
    <w:rsid w:val="006A4DB1"/>
    <w:rsid w:val="006A68CB"/>
    <w:rsid w:val="006B297C"/>
    <w:rsid w:val="006D77CB"/>
    <w:rsid w:val="006F1B79"/>
    <w:rsid w:val="006F6D3A"/>
    <w:rsid w:val="007046BE"/>
    <w:rsid w:val="00715A48"/>
    <w:rsid w:val="00721C4E"/>
    <w:rsid w:val="007341DF"/>
    <w:rsid w:val="007371CD"/>
    <w:rsid w:val="007548D8"/>
    <w:rsid w:val="00764662"/>
    <w:rsid w:val="00767597"/>
    <w:rsid w:val="00795839"/>
    <w:rsid w:val="007C0661"/>
    <w:rsid w:val="007E398D"/>
    <w:rsid w:val="007E4BA1"/>
    <w:rsid w:val="007F37FF"/>
    <w:rsid w:val="0080041C"/>
    <w:rsid w:val="0080332D"/>
    <w:rsid w:val="008058E8"/>
    <w:rsid w:val="00816519"/>
    <w:rsid w:val="00830F31"/>
    <w:rsid w:val="00832D94"/>
    <w:rsid w:val="008349C9"/>
    <w:rsid w:val="00846E52"/>
    <w:rsid w:val="00854B6E"/>
    <w:rsid w:val="00864DA1"/>
    <w:rsid w:val="0086512B"/>
    <w:rsid w:val="00866E5C"/>
    <w:rsid w:val="00871917"/>
    <w:rsid w:val="00877D4D"/>
    <w:rsid w:val="008806CA"/>
    <w:rsid w:val="00884278"/>
    <w:rsid w:val="008861E5"/>
    <w:rsid w:val="0089077B"/>
    <w:rsid w:val="008B3754"/>
    <w:rsid w:val="008B592E"/>
    <w:rsid w:val="008D085C"/>
    <w:rsid w:val="008D0FE4"/>
    <w:rsid w:val="008D1633"/>
    <w:rsid w:val="008D1D60"/>
    <w:rsid w:val="008D2D63"/>
    <w:rsid w:val="008E4248"/>
    <w:rsid w:val="008F7884"/>
    <w:rsid w:val="00907B8A"/>
    <w:rsid w:val="00910509"/>
    <w:rsid w:val="009125E6"/>
    <w:rsid w:val="009227A6"/>
    <w:rsid w:val="00931809"/>
    <w:rsid w:val="009336BA"/>
    <w:rsid w:val="00943B7D"/>
    <w:rsid w:val="00956FDB"/>
    <w:rsid w:val="009607A3"/>
    <w:rsid w:val="0096535F"/>
    <w:rsid w:val="00974099"/>
    <w:rsid w:val="00981581"/>
    <w:rsid w:val="00987C6A"/>
    <w:rsid w:val="00991A4C"/>
    <w:rsid w:val="00997A82"/>
    <w:rsid w:val="009B1535"/>
    <w:rsid w:val="009E19C3"/>
    <w:rsid w:val="009E7D91"/>
    <w:rsid w:val="00A01F8C"/>
    <w:rsid w:val="00A03531"/>
    <w:rsid w:val="00A039FA"/>
    <w:rsid w:val="00A0756A"/>
    <w:rsid w:val="00A10B95"/>
    <w:rsid w:val="00A17EA3"/>
    <w:rsid w:val="00A301B4"/>
    <w:rsid w:val="00A36F23"/>
    <w:rsid w:val="00A444F6"/>
    <w:rsid w:val="00A52B12"/>
    <w:rsid w:val="00A56638"/>
    <w:rsid w:val="00A72A64"/>
    <w:rsid w:val="00A83119"/>
    <w:rsid w:val="00A94598"/>
    <w:rsid w:val="00AA5C16"/>
    <w:rsid w:val="00AA66B4"/>
    <w:rsid w:val="00AA6C99"/>
    <w:rsid w:val="00AC4060"/>
    <w:rsid w:val="00AC5887"/>
    <w:rsid w:val="00AD424D"/>
    <w:rsid w:val="00AD6A5D"/>
    <w:rsid w:val="00AE3707"/>
    <w:rsid w:val="00AE506E"/>
    <w:rsid w:val="00AE6E96"/>
    <w:rsid w:val="00AF0971"/>
    <w:rsid w:val="00B0316D"/>
    <w:rsid w:val="00B22058"/>
    <w:rsid w:val="00B36EA2"/>
    <w:rsid w:val="00B43804"/>
    <w:rsid w:val="00B64382"/>
    <w:rsid w:val="00B66930"/>
    <w:rsid w:val="00BA1A03"/>
    <w:rsid w:val="00BA580A"/>
    <w:rsid w:val="00BB1897"/>
    <w:rsid w:val="00BC0891"/>
    <w:rsid w:val="00BD7080"/>
    <w:rsid w:val="00BD7CC1"/>
    <w:rsid w:val="00C02F7D"/>
    <w:rsid w:val="00C03B56"/>
    <w:rsid w:val="00C25950"/>
    <w:rsid w:val="00C27045"/>
    <w:rsid w:val="00C31E76"/>
    <w:rsid w:val="00C53909"/>
    <w:rsid w:val="00C56D67"/>
    <w:rsid w:val="00C721F2"/>
    <w:rsid w:val="00CA1168"/>
    <w:rsid w:val="00CA7CE6"/>
    <w:rsid w:val="00CC25C0"/>
    <w:rsid w:val="00CD3E13"/>
    <w:rsid w:val="00CE0FC5"/>
    <w:rsid w:val="00CE15AE"/>
    <w:rsid w:val="00CF6471"/>
    <w:rsid w:val="00D01D74"/>
    <w:rsid w:val="00D17F33"/>
    <w:rsid w:val="00D22652"/>
    <w:rsid w:val="00D25A42"/>
    <w:rsid w:val="00D26034"/>
    <w:rsid w:val="00D26B85"/>
    <w:rsid w:val="00D3201B"/>
    <w:rsid w:val="00D368B5"/>
    <w:rsid w:val="00D41A69"/>
    <w:rsid w:val="00D4772E"/>
    <w:rsid w:val="00D63D8D"/>
    <w:rsid w:val="00D72896"/>
    <w:rsid w:val="00D84920"/>
    <w:rsid w:val="00D8659A"/>
    <w:rsid w:val="00DA3612"/>
    <w:rsid w:val="00DB4AB8"/>
    <w:rsid w:val="00DB6F1A"/>
    <w:rsid w:val="00DC05A9"/>
    <w:rsid w:val="00DD2D8D"/>
    <w:rsid w:val="00DD497B"/>
    <w:rsid w:val="00DD64D7"/>
    <w:rsid w:val="00DF4849"/>
    <w:rsid w:val="00DF52E7"/>
    <w:rsid w:val="00DF6326"/>
    <w:rsid w:val="00DF7187"/>
    <w:rsid w:val="00E0252F"/>
    <w:rsid w:val="00E03647"/>
    <w:rsid w:val="00E04A65"/>
    <w:rsid w:val="00E10694"/>
    <w:rsid w:val="00E15397"/>
    <w:rsid w:val="00E72066"/>
    <w:rsid w:val="00E73952"/>
    <w:rsid w:val="00E8648D"/>
    <w:rsid w:val="00E9415F"/>
    <w:rsid w:val="00E945AF"/>
    <w:rsid w:val="00E95CB3"/>
    <w:rsid w:val="00EA392E"/>
    <w:rsid w:val="00EB05F5"/>
    <w:rsid w:val="00EC6D9E"/>
    <w:rsid w:val="00ED1008"/>
    <w:rsid w:val="00EE70D5"/>
    <w:rsid w:val="00EF2859"/>
    <w:rsid w:val="00F07546"/>
    <w:rsid w:val="00F240DF"/>
    <w:rsid w:val="00F31D0E"/>
    <w:rsid w:val="00F334F8"/>
    <w:rsid w:val="00F43B47"/>
    <w:rsid w:val="00F45B93"/>
    <w:rsid w:val="00F5452F"/>
    <w:rsid w:val="00F75379"/>
    <w:rsid w:val="00F87BE2"/>
    <w:rsid w:val="00FA6812"/>
    <w:rsid w:val="00FA77A1"/>
    <w:rsid w:val="00FB1927"/>
    <w:rsid w:val="00FB4749"/>
    <w:rsid w:val="00FB7732"/>
    <w:rsid w:val="00FC2A7B"/>
    <w:rsid w:val="00FC7773"/>
    <w:rsid w:val="00FF14E2"/>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82D59"/>
  <w15:chartTrackingRefBased/>
  <w15:docId w15:val="{3CEC260D-E119-45B9-8726-596FE6ACE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3E13"/>
    <w:pPr>
      <w:ind w:left="720"/>
      <w:contextualSpacing/>
    </w:pPr>
  </w:style>
  <w:style w:type="character" w:styleId="Hyperlink">
    <w:name w:val="Hyperlink"/>
    <w:basedOn w:val="DefaultParagraphFont"/>
    <w:uiPriority w:val="99"/>
    <w:unhideWhenUsed/>
    <w:rsid w:val="00FA77A1"/>
    <w:rPr>
      <w:color w:val="0563C1" w:themeColor="hyperlink"/>
      <w:u w:val="single"/>
    </w:rPr>
  </w:style>
  <w:style w:type="character" w:styleId="UnresolvedMention">
    <w:name w:val="Unresolved Mention"/>
    <w:basedOn w:val="DefaultParagraphFont"/>
    <w:uiPriority w:val="99"/>
    <w:semiHidden/>
    <w:unhideWhenUsed/>
    <w:rsid w:val="00FA77A1"/>
    <w:rPr>
      <w:color w:val="605E5C"/>
      <w:shd w:val="clear" w:color="auto" w:fill="E1DFDD"/>
    </w:rPr>
  </w:style>
  <w:style w:type="character" w:styleId="FollowedHyperlink">
    <w:name w:val="FollowedHyperlink"/>
    <w:basedOn w:val="DefaultParagraphFont"/>
    <w:uiPriority w:val="99"/>
    <w:semiHidden/>
    <w:unhideWhenUsed/>
    <w:rsid w:val="00FA77A1"/>
    <w:rPr>
      <w:color w:val="954F72" w:themeColor="followedHyperlink"/>
      <w:u w:val="single"/>
    </w:rPr>
  </w:style>
  <w:style w:type="paragraph" w:styleId="Caption">
    <w:name w:val="caption"/>
    <w:basedOn w:val="Normal"/>
    <w:next w:val="Normal"/>
    <w:uiPriority w:val="35"/>
    <w:unhideWhenUsed/>
    <w:qFormat/>
    <w:rsid w:val="00A83119"/>
    <w:pPr>
      <w:spacing w:after="200" w:line="240" w:lineRule="auto"/>
    </w:pPr>
    <w:rPr>
      <w:i/>
      <w:iCs/>
      <w:color w:val="44546A" w:themeColor="text2"/>
      <w:sz w:val="18"/>
      <w:szCs w:val="18"/>
    </w:rPr>
  </w:style>
  <w:style w:type="character" w:customStyle="1" w:styleId="pointer">
    <w:name w:val="pointer"/>
    <w:basedOn w:val="DefaultParagraphFont"/>
    <w:rsid w:val="008F7884"/>
  </w:style>
  <w:style w:type="character" w:customStyle="1" w:styleId="separated-comma">
    <w:name w:val="separated-comma"/>
    <w:basedOn w:val="DefaultParagraphFont"/>
    <w:rsid w:val="008F78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450836">
      <w:bodyDiv w:val="1"/>
      <w:marLeft w:val="0"/>
      <w:marRight w:val="0"/>
      <w:marTop w:val="0"/>
      <w:marBottom w:val="0"/>
      <w:divBdr>
        <w:top w:val="none" w:sz="0" w:space="0" w:color="auto"/>
        <w:left w:val="none" w:sz="0" w:space="0" w:color="auto"/>
        <w:bottom w:val="none" w:sz="0" w:space="0" w:color="auto"/>
        <w:right w:val="none" w:sz="0" w:space="0" w:color="auto"/>
      </w:divBdr>
    </w:div>
    <w:div w:id="1120883065">
      <w:bodyDiv w:val="1"/>
      <w:marLeft w:val="0"/>
      <w:marRight w:val="0"/>
      <w:marTop w:val="0"/>
      <w:marBottom w:val="0"/>
      <w:divBdr>
        <w:top w:val="none" w:sz="0" w:space="0" w:color="auto"/>
        <w:left w:val="none" w:sz="0" w:space="0" w:color="auto"/>
        <w:bottom w:val="none" w:sz="0" w:space="0" w:color="auto"/>
        <w:right w:val="none" w:sz="0" w:space="0" w:color="auto"/>
      </w:divBdr>
    </w:div>
    <w:div w:id="1343894917">
      <w:bodyDiv w:val="1"/>
      <w:marLeft w:val="0"/>
      <w:marRight w:val="0"/>
      <w:marTop w:val="0"/>
      <w:marBottom w:val="0"/>
      <w:divBdr>
        <w:top w:val="none" w:sz="0" w:space="0" w:color="auto"/>
        <w:left w:val="none" w:sz="0" w:space="0" w:color="auto"/>
        <w:bottom w:val="none" w:sz="0" w:space="0" w:color="auto"/>
        <w:right w:val="none" w:sz="0" w:space="0" w:color="auto"/>
      </w:divBdr>
      <w:divsChild>
        <w:div w:id="731466830">
          <w:marLeft w:val="0"/>
          <w:marRight w:val="0"/>
          <w:marTop w:val="75"/>
          <w:marBottom w:val="75"/>
          <w:divBdr>
            <w:top w:val="none" w:sz="0" w:space="0" w:color="auto"/>
            <w:left w:val="none" w:sz="0" w:space="0" w:color="auto"/>
            <w:bottom w:val="none" w:sz="0" w:space="0" w:color="auto"/>
            <w:right w:val="none" w:sz="0" w:space="0" w:color="auto"/>
          </w:divBdr>
          <w:divsChild>
            <w:div w:id="1821924583">
              <w:marLeft w:val="0"/>
              <w:marRight w:val="0"/>
              <w:marTop w:val="0"/>
              <w:marBottom w:val="0"/>
              <w:divBdr>
                <w:top w:val="none" w:sz="0" w:space="0" w:color="auto"/>
                <w:left w:val="none" w:sz="0" w:space="0" w:color="auto"/>
                <w:bottom w:val="none" w:sz="0" w:space="0" w:color="auto"/>
                <w:right w:val="none" w:sz="0" w:space="0" w:color="auto"/>
              </w:divBdr>
            </w:div>
          </w:divsChild>
        </w:div>
        <w:div w:id="655181354">
          <w:marLeft w:val="0"/>
          <w:marRight w:val="0"/>
          <w:marTop w:val="75"/>
          <w:marBottom w:val="75"/>
          <w:divBdr>
            <w:top w:val="none" w:sz="0" w:space="0" w:color="auto"/>
            <w:left w:val="none" w:sz="0" w:space="0" w:color="auto"/>
            <w:bottom w:val="none" w:sz="0" w:space="0" w:color="auto"/>
            <w:right w:val="none" w:sz="0" w:space="0" w:color="auto"/>
          </w:divBdr>
          <w:divsChild>
            <w:div w:id="154077514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772512254">
      <w:bodyDiv w:val="1"/>
      <w:marLeft w:val="0"/>
      <w:marRight w:val="0"/>
      <w:marTop w:val="0"/>
      <w:marBottom w:val="0"/>
      <w:divBdr>
        <w:top w:val="none" w:sz="0" w:space="0" w:color="auto"/>
        <w:left w:val="none" w:sz="0" w:space="0" w:color="auto"/>
        <w:bottom w:val="none" w:sz="0" w:space="0" w:color="auto"/>
        <w:right w:val="none" w:sz="0" w:space="0" w:color="auto"/>
      </w:divBdr>
      <w:divsChild>
        <w:div w:id="726419940">
          <w:marLeft w:val="0"/>
          <w:marRight w:val="0"/>
          <w:marTop w:val="75"/>
          <w:marBottom w:val="75"/>
          <w:divBdr>
            <w:top w:val="none" w:sz="0" w:space="0" w:color="auto"/>
            <w:left w:val="none" w:sz="0" w:space="0" w:color="auto"/>
            <w:bottom w:val="none" w:sz="0" w:space="0" w:color="auto"/>
            <w:right w:val="none" w:sz="0" w:space="0" w:color="auto"/>
          </w:divBdr>
          <w:divsChild>
            <w:div w:id="2132048082">
              <w:marLeft w:val="0"/>
              <w:marRight w:val="0"/>
              <w:marTop w:val="0"/>
              <w:marBottom w:val="0"/>
              <w:divBdr>
                <w:top w:val="none" w:sz="0" w:space="0" w:color="auto"/>
                <w:left w:val="none" w:sz="0" w:space="0" w:color="auto"/>
                <w:bottom w:val="none" w:sz="0" w:space="0" w:color="auto"/>
                <w:right w:val="none" w:sz="0" w:space="0" w:color="auto"/>
              </w:divBdr>
            </w:div>
          </w:divsChild>
        </w:div>
        <w:div w:id="1609191129">
          <w:marLeft w:val="0"/>
          <w:marRight w:val="0"/>
          <w:marTop w:val="75"/>
          <w:marBottom w:val="75"/>
          <w:divBdr>
            <w:top w:val="none" w:sz="0" w:space="0" w:color="auto"/>
            <w:left w:val="none" w:sz="0" w:space="0" w:color="auto"/>
            <w:bottom w:val="none" w:sz="0" w:space="0" w:color="auto"/>
            <w:right w:val="none" w:sz="0" w:space="0" w:color="auto"/>
          </w:divBdr>
          <w:divsChild>
            <w:div w:id="1487353942">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events/655159793880822/" TargetMode="External"/><Relationship Id="rId13" Type="http://schemas.openxmlformats.org/officeDocument/2006/relationships/image" Target="media/image4.jpeg"/><Relationship Id="rId18" Type="http://schemas.openxmlformats.org/officeDocument/2006/relationships/hyperlink" Target="https://www.facebook.com/events/712004815113568/"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image" Target="media/image3.jpeg"/><Relationship Id="rId12" Type="http://schemas.openxmlformats.org/officeDocument/2006/relationships/hyperlink" Target="https://www.facebook.com/events/1278243920451354/" TargetMode="External"/><Relationship Id="rId17" Type="http://schemas.openxmlformats.org/officeDocument/2006/relationships/hyperlink" Target="https://www.facebook.com/events/563332389360135/"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cebook.com/events/3588507914614163/" TargetMode="External"/><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hyperlink" Target="https://www.facebook.com/events/2077996136338649/" TargetMode="External"/><Relationship Id="rId23" Type="http://schemas.openxmlformats.org/officeDocument/2006/relationships/image" Target="media/image10.jpeg"/><Relationship Id="rId10" Type="http://schemas.openxmlformats.org/officeDocument/2006/relationships/hyperlink" Target="https://www.facebook.com/events/1251553220314599/"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www.facebook.com/events/1544540006221924/" TargetMode="External"/><Relationship Id="rId14" Type="http://schemas.openxmlformats.org/officeDocument/2006/relationships/hyperlink" Target="https://www.facebook.com/events/1419484159527270/" TargetMode="External"/><Relationship Id="rId22" Type="http://schemas.openxmlformats.org/officeDocument/2006/relationships/image" Target="media/image9.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1269</Words>
  <Characters>7717</Characters>
  <Application>Microsoft Office Word</Application>
  <DocSecurity>0</DocSecurity>
  <Lines>188</Lines>
  <Paragraphs>97</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Claus Fischer</dc:creator>
  <cp:keywords/>
  <dc:description/>
  <cp:lastModifiedBy>Rune Holm</cp:lastModifiedBy>
  <cp:revision>8</cp:revision>
  <dcterms:created xsi:type="dcterms:W3CDTF">2026-01-20T10:11:00Z</dcterms:created>
  <dcterms:modified xsi:type="dcterms:W3CDTF">2026-02-10T17:15:00Z</dcterms:modified>
</cp:coreProperties>
</file>